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56690">
      <w:pPr>
        <w:pStyle w:val="2"/>
        <w:spacing w:line="242" w:lineRule="auto"/>
      </w:pPr>
    </w:p>
    <w:p w14:paraId="014A97D8">
      <w:pPr>
        <w:pStyle w:val="2"/>
        <w:spacing w:line="242" w:lineRule="auto"/>
      </w:pPr>
    </w:p>
    <w:p w14:paraId="436E3E1D">
      <w:pPr>
        <w:pStyle w:val="2"/>
        <w:spacing w:line="243" w:lineRule="auto"/>
      </w:pPr>
    </w:p>
    <w:p w14:paraId="6EA963E0">
      <w:pPr>
        <w:pStyle w:val="2"/>
        <w:spacing w:line="243" w:lineRule="auto"/>
      </w:pPr>
    </w:p>
    <w:p w14:paraId="58F0F02E">
      <w:pPr>
        <w:spacing w:before="140" w:line="230" w:lineRule="auto"/>
        <w:ind w:left="8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</w:p>
    <w:p w14:paraId="6E29E249">
      <w:pPr>
        <w:spacing w:before="149" w:line="233" w:lineRule="auto"/>
        <w:ind w:left="3625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 w14:paraId="3F558C0B">
      <w:pPr>
        <w:spacing w:before="49" w:line="235" w:lineRule="auto"/>
        <w:ind w:left="159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2"/>
          <w:sz w:val="36"/>
          <w:szCs w:val="36"/>
        </w:rPr>
        <w:t>（海上、通海水域货运代理合同纠纷）</w:t>
      </w:r>
    </w:p>
    <w:p w14:paraId="6BCCB950">
      <w:pPr>
        <w:spacing w:line="168" w:lineRule="exact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6963"/>
      </w:tblGrid>
      <w:tr w14:paraId="4903D1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2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BE0BB6B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5E956280">
            <w:pPr>
              <w:pStyle w:val="8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0CB45DD7">
            <w:pPr>
              <w:pStyle w:val="8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64D03527">
            <w:pPr>
              <w:pStyle w:val="8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41A3041D">
            <w:pPr>
              <w:pStyle w:val="8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15EB27A9">
            <w:pPr>
              <w:pStyle w:val="8"/>
              <w:spacing w:before="15" w:line="255" w:lineRule="auto"/>
              <w:ind w:left="85" w:right="89" w:firstLine="410"/>
            </w:pPr>
            <w:r>
              <w:rPr>
                <w:color w:val="231F20"/>
                <w:spacing w:val="3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</w:rPr>
              <w:t>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根据实际对栏目进行扩容等。</w:t>
            </w:r>
          </w:p>
          <w:p w14:paraId="4F4B35A8">
            <w:pPr>
              <w:pStyle w:val="8"/>
              <w:spacing w:before="27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611E3029">
            <w:pPr>
              <w:pStyle w:val="8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2B816B0D">
            <w:pPr>
              <w:pStyle w:val="8"/>
              <w:spacing w:before="65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3B43974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91B8ACA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6A989DF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381" w:type="dxa"/>
            <w:tcBorders>
              <w:left w:val="single" w:color="231F20" w:sz="4" w:space="0"/>
            </w:tcBorders>
            <w:noWrap w:val="0"/>
            <w:vAlign w:val="top"/>
          </w:tcPr>
          <w:p w14:paraId="2D01CB02">
            <w:pPr>
              <w:spacing w:line="256" w:lineRule="auto"/>
              <w:rPr>
                <w:rFonts w:ascii="Arial"/>
                <w:sz w:val="21"/>
              </w:rPr>
            </w:pPr>
          </w:p>
          <w:p w14:paraId="74122183">
            <w:pPr>
              <w:spacing w:line="256" w:lineRule="auto"/>
              <w:rPr>
                <w:rFonts w:ascii="Arial"/>
                <w:sz w:val="21"/>
              </w:rPr>
            </w:pPr>
          </w:p>
          <w:p w14:paraId="7B96FC47">
            <w:pPr>
              <w:spacing w:line="256" w:lineRule="auto"/>
              <w:rPr>
                <w:rFonts w:ascii="Arial"/>
                <w:sz w:val="21"/>
              </w:rPr>
            </w:pPr>
          </w:p>
          <w:p w14:paraId="459CF10E">
            <w:pPr>
              <w:spacing w:line="256" w:lineRule="auto"/>
              <w:rPr>
                <w:rFonts w:ascii="Arial"/>
                <w:sz w:val="21"/>
              </w:rPr>
            </w:pPr>
          </w:p>
          <w:p w14:paraId="0F04E7B7">
            <w:pPr>
              <w:pStyle w:val="8"/>
              <w:spacing w:before="78" w:line="206" w:lineRule="auto"/>
              <w:ind w:left="979"/>
            </w:pPr>
            <w:r>
              <w:rPr>
                <w:color w:val="231F20"/>
                <w:spacing w:val="-2"/>
              </w:rPr>
              <w:t>原告</w:t>
            </w:r>
          </w:p>
          <w:p w14:paraId="16AF3AB7">
            <w:pPr>
              <w:pStyle w:val="8"/>
              <w:spacing w:before="68" w:line="208" w:lineRule="auto"/>
              <w:ind w:left="650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6963" w:type="dxa"/>
            <w:tcBorders>
              <w:right w:val="single" w:color="231F20" w:sz="4" w:space="0"/>
            </w:tcBorders>
            <w:noWrap w:val="0"/>
            <w:vAlign w:val="top"/>
          </w:tcPr>
          <w:p w14:paraId="51FFCF51">
            <w:pPr>
              <w:pStyle w:val="8"/>
              <w:spacing w:before="88" w:line="207" w:lineRule="auto"/>
              <w:ind w:left="86"/>
            </w:pPr>
            <w:r>
              <w:rPr>
                <w:color w:val="231F20"/>
                <w:spacing w:val="-10"/>
              </w:rPr>
              <w:t>姓名：</w:t>
            </w:r>
          </w:p>
          <w:p w14:paraId="28E05BC3">
            <w:pPr>
              <w:pStyle w:val="8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73463AB9">
            <w:pPr>
              <w:pStyle w:val="8"/>
              <w:spacing w:before="62"/>
              <w:ind w:left="100"/>
            </w:pPr>
            <w:r>
              <w:rPr>
                <w:color w:val="231F20"/>
                <w:spacing w:val="-3"/>
              </w:rPr>
              <w:t>出生日期：               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3"/>
              </w:rPr>
              <w:t xml:space="preserve">月     </w:t>
            </w:r>
            <w:r>
              <w:rPr>
                <w:color w:val="231F20"/>
                <w:spacing w:val="-4"/>
              </w:rPr>
              <w:t xml:space="preserve">    日                      民族：</w:t>
            </w:r>
          </w:p>
          <w:p w14:paraId="28B6B3D5">
            <w:pPr>
              <w:pStyle w:val="8"/>
              <w:spacing w:before="26" w:line="239" w:lineRule="auto"/>
              <w:ind w:left="85"/>
            </w:pPr>
            <w:r>
              <w:rPr>
                <w:color w:val="231F20"/>
              </w:rPr>
              <w:t xml:space="preserve">工作单位：               职务：                      </w:t>
            </w:r>
            <w:r>
              <w:rPr>
                <w:color w:val="231F20"/>
                <w:spacing w:val="-1"/>
              </w:rPr>
              <w:t xml:space="preserve">              联系电话：</w:t>
            </w:r>
          </w:p>
          <w:p w14:paraId="2E275A61">
            <w:pPr>
              <w:pStyle w:val="8"/>
              <w:spacing w:before="27" w:line="246" w:lineRule="auto"/>
              <w:ind w:left="86" w:right="4683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7725D163">
            <w:pPr>
              <w:pStyle w:val="8"/>
              <w:spacing w:before="43" w:line="236" w:lineRule="auto"/>
              <w:ind w:left="83" w:right="5863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24262D9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5" w:hRule="atLeast"/>
        </w:trPr>
        <w:tc>
          <w:tcPr>
            <w:tcW w:w="2381" w:type="dxa"/>
            <w:tcBorders>
              <w:left w:val="single" w:color="231F20" w:sz="4" w:space="0"/>
            </w:tcBorders>
            <w:noWrap w:val="0"/>
            <w:vAlign w:val="top"/>
          </w:tcPr>
          <w:p w14:paraId="0DC50E60">
            <w:pPr>
              <w:spacing w:line="244" w:lineRule="auto"/>
              <w:rPr>
                <w:rFonts w:ascii="Arial"/>
                <w:sz w:val="21"/>
              </w:rPr>
            </w:pPr>
          </w:p>
          <w:p w14:paraId="12A29DF6">
            <w:pPr>
              <w:spacing w:line="244" w:lineRule="auto"/>
              <w:rPr>
                <w:rFonts w:ascii="Arial"/>
                <w:sz w:val="21"/>
              </w:rPr>
            </w:pPr>
          </w:p>
          <w:p w14:paraId="76A04965">
            <w:pPr>
              <w:spacing w:line="244" w:lineRule="auto"/>
              <w:rPr>
                <w:rFonts w:ascii="Arial"/>
                <w:sz w:val="21"/>
              </w:rPr>
            </w:pPr>
          </w:p>
          <w:p w14:paraId="2C9EDAE7">
            <w:pPr>
              <w:spacing w:line="244" w:lineRule="auto"/>
              <w:rPr>
                <w:rFonts w:ascii="Arial"/>
                <w:sz w:val="21"/>
              </w:rPr>
            </w:pPr>
          </w:p>
          <w:p w14:paraId="73AC0EB3">
            <w:pPr>
              <w:spacing w:line="245" w:lineRule="auto"/>
              <w:rPr>
                <w:rFonts w:ascii="Arial"/>
                <w:sz w:val="21"/>
              </w:rPr>
            </w:pPr>
          </w:p>
          <w:p w14:paraId="70747202">
            <w:pPr>
              <w:spacing w:line="245" w:lineRule="auto"/>
              <w:rPr>
                <w:rFonts w:ascii="Arial"/>
                <w:sz w:val="21"/>
              </w:rPr>
            </w:pPr>
          </w:p>
          <w:p w14:paraId="2C0DDC0B">
            <w:pPr>
              <w:spacing w:line="245" w:lineRule="auto"/>
              <w:rPr>
                <w:rFonts w:ascii="Arial"/>
                <w:sz w:val="21"/>
              </w:rPr>
            </w:pPr>
          </w:p>
          <w:p w14:paraId="460070B0">
            <w:pPr>
              <w:pStyle w:val="8"/>
              <w:spacing w:before="78" w:line="206" w:lineRule="auto"/>
              <w:ind w:left="979"/>
            </w:pPr>
            <w:r>
              <w:rPr>
                <w:color w:val="231F20"/>
                <w:spacing w:val="-2"/>
              </w:rPr>
              <w:t>原告</w:t>
            </w:r>
          </w:p>
          <w:p w14:paraId="5A825DD6">
            <w:pPr>
              <w:pStyle w:val="8"/>
              <w:spacing w:before="69" w:line="207" w:lineRule="auto"/>
              <w:ind w:left="125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6963" w:type="dxa"/>
            <w:tcBorders>
              <w:right w:val="single" w:color="231F20" w:sz="4" w:space="0"/>
            </w:tcBorders>
            <w:noWrap w:val="0"/>
            <w:vAlign w:val="top"/>
          </w:tcPr>
          <w:p w14:paraId="5C4E4749">
            <w:pPr>
              <w:pStyle w:val="8"/>
              <w:spacing w:before="82" w:line="228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7"/>
              </w:rPr>
              <w:t>名称：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宁波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×× 船务有限公司</w:t>
            </w:r>
          </w:p>
          <w:p w14:paraId="63084CC2">
            <w:pPr>
              <w:pStyle w:val="8"/>
              <w:spacing w:before="41" w:line="253" w:lineRule="auto"/>
              <w:ind w:left="88" w:right="339" w:hanging="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1"/>
              </w:rPr>
              <w:t>住所地（主要办事机构所在地</w:t>
            </w:r>
            <w:r>
              <w:rPr>
                <w:color w:val="231F20"/>
                <w:spacing w:val="3"/>
              </w:rPr>
              <w:t>）：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浙江省宁波市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5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×× 路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×× 号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注册地 / 登记地：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同上</w:t>
            </w:r>
          </w:p>
          <w:p w14:paraId="4C73F262">
            <w:pPr>
              <w:pStyle w:val="8"/>
              <w:spacing w:before="23" w:line="209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法定代表人 / 负责人：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王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 xml:space="preserve">              </w:t>
            </w:r>
            <w:r>
              <w:rPr>
                <w:color w:val="231F20"/>
                <w:spacing w:val="-3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总经理</w:t>
            </w:r>
          </w:p>
          <w:p w14:paraId="43C7EFE3">
            <w:pPr>
              <w:pStyle w:val="8"/>
              <w:spacing w:before="62" w:line="231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7AA984D1">
            <w:pPr>
              <w:pStyle w:val="8"/>
              <w:spacing w:before="39" w:line="231" w:lineRule="auto"/>
              <w:ind w:left="83" w:right="1205" w:firstLine="3"/>
            </w:pPr>
            <w:r>
              <w:rPr>
                <w:color w:val="231F20"/>
                <w:spacing w:val="-2"/>
              </w:rPr>
              <w:t xml:space="preserve">统一社会信用代码：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×××××××××××××××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类型：有限责任公司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股份有限公司□</w:t>
            </w:r>
            <w:r>
              <w:rPr>
                <w:color w:val="231F20"/>
                <w:spacing w:val="-2"/>
              </w:rPr>
              <w:t xml:space="preserve">    上市公司□</w:t>
            </w:r>
          </w:p>
          <w:p w14:paraId="0331DCD3">
            <w:pPr>
              <w:pStyle w:val="8"/>
              <w:spacing w:line="210" w:lineRule="auto"/>
              <w:ind w:left="713"/>
            </w:pPr>
            <w:r>
              <w:rPr>
                <w:color w:val="231F20"/>
              </w:rPr>
              <w:t>其他企业法人□    事业单位□    社会团体□    基金会□</w:t>
            </w:r>
          </w:p>
          <w:p w14:paraId="43C37222">
            <w:pPr>
              <w:pStyle w:val="8"/>
              <w:spacing w:before="66" w:line="210" w:lineRule="auto"/>
              <w:ind w:left="713"/>
            </w:pPr>
            <w:r>
              <w:rPr>
                <w:color w:val="231F20"/>
              </w:rPr>
              <w:t>社会服务机构□    机关法人□    农村集体经济组织法人□</w:t>
            </w:r>
          </w:p>
          <w:p w14:paraId="5CA13D01">
            <w:pPr>
              <w:pStyle w:val="8"/>
              <w:spacing w:before="67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03A05DE6">
            <w:pPr>
              <w:pStyle w:val="8"/>
              <w:spacing w:before="68" w:line="216" w:lineRule="auto"/>
              <w:ind w:left="83" w:right="155" w:firstLine="629"/>
            </w:pPr>
            <w:r>
              <w:rPr>
                <w:color w:val="231F20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position w:val="-1"/>
                <w:sz w:val="23"/>
                <w:szCs w:val="23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1"/>
              </w:rPr>
              <w:t>其他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</w:t>
            </w:r>
          </w:p>
        </w:tc>
      </w:tr>
    </w:tbl>
    <w:p w14:paraId="40ED1607">
      <w:pPr>
        <w:pStyle w:val="2"/>
      </w:pPr>
    </w:p>
    <w:p w14:paraId="62CB08C6">
      <w:pPr>
        <w:sectPr>
          <w:headerReference r:id="rId5" w:type="default"/>
          <w:footerReference r:id="rId6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70277C63">
      <w:pPr>
        <w:spacing w:before="41"/>
      </w:pPr>
    </w:p>
    <w:p w14:paraId="527C4949">
      <w:pPr>
        <w:spacing w:before="41"/>
      </w:pPr>
    </w:p>
    <w:p w14:paraId="054B6183">
      <w:pPr>
        <w:spacing w:before="41"/>
      </w:pPr>
    </w:p>
    <w:p w14:paraId="17404B29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6963"/>
      </w:tblGrid>
      <w:tr w14:paraId="32EB22B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2381" w:type="dxa"/>
            <w:tcBorders>
              <w:left w:val="single" w:color="231F20" w:sz="4" w:space="0"/>
            </w:tcBorders>
            <w:noWrap w:val="0"/>
            <w:vAlign w:val="top"/>
          </w:tcPr>
          <w:p w14:paraId="28AAA153">
            <w:pPr>
              <w:spacing w:line="249" w:lineRule="auto"/>
              <w:rPr>
                <w:rFonts w:ascii="Arial"/>
                <w:sz w:val="21"/>
              </w:rPr>
            </w:pPr>
          </w:p>
          <w:p w14:paraId="3FE26A7F">
            <w:pPr>
              <w:spacing w:line="249" w:lineRule="auto"/>
              <w:rPr>
                <w:rFonts w:ascii="Arial"/>
                <w:sz w:val="21"/>
              </w:rPr>
            </w:pPr>
          </w:p>
          <w:p w14:paraId="6159ABAB">
            <w:pPr>
              <w:pStyle w:val="8"/>
              <w:spacing w:before="78" w:line="206" w:lineRule="auto"/>
              <w:ind w:left="979"/>
            </w:pPr>
            <w:r>
              <w:rPr>
                <w:color w:val="231F20"/>
                <w:spacing w:val="-2"/>
              </w:rPr>
              <w:t>原告</w:t>
            </w:r>
          </w:p>
          <w:p w14:paraId="385E0EF6">
            <w:pPr>
              <w:pStyle w:val="8"/>
              <w:spacing w:before="69" w:line="207" w:lineRule="auto"/>
              <w:ind w:left="125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6963" w:type="dxa"/>
            <w:tcBorders>
              <w:right w:val="single" w:color="231F20" w:sz="4" w:space="0"/>
            </w:tcBorders>
            <w:noWrap w:val="0"/>
            <w:vAlign w:val="top"/>
          </w:tcPr>
          <w:p w14:paraId="258A15B9">
            <w:pPr>
              <w:pStyle w:val="8"/>
              <w:spacing w:before="226" w:line="209" w:lineRule="auto"/>
              <w:ind w:left="83"/>
            </w:pPr>
            <w:r>
              <w:rPr>
                <w:color w:val="231F20"/>
                <w:spacing w:val="-1"/>
              </w:rPr>
              <w:t>外资情况：有□</w:t>
            </w:r>
          </w:p>
          <w:p w14:paraId="61AF609A">
            <w:pPr>
              <w:pStyle w:val="8"/>
              <w:spacing w:before="67" w:line="261" w:lineRule="auto"/>
              <w:ind w:left="1133" w:right="1835" w:firstLine="22"/>
            </w:pPr>
            <w:r>
              <w:rPr>
                <w:color w:val="231F20"/>
                <w:spacing w:val="-1"/>
              </w:rPr>
              <w:t>中外合资经营企业□    中外合作经营企</w:t>
            </w:r>
            <w:r>
              <w:rPr>
                <w:color w:val="231F20"/>
                <w:spacing w:val="-2"/>
              </w:rPr>
              <w:t>业□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外商独资企业□    其他形式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</w:t>
            </w:r>
          </w:p>
          <w:p w14:paraId="757B9886">
            <w:pPr>
              <w:pStyle w:val="8"/>
              <w:spacing w:before="15" w:line="165" w:lineRule="auto"/>
              <w:ind w:left="1133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</w:tc>
      </w:tr>
      <w:tr w14:paraId="1052268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2381" w:type="dxa"/>
            <w:tcBorders>
              <w:left w:val="single" w:color="231F20" w:sz="4" w:space="0"/>
            </w:tcBorders>
            <w:noWrap w:val="0"/>
            <w:vAlign w:val="top"/>
          </w:tcPr>
          <w:p w14:paraId="05DDE877">
            <w:pPr>
              <w:spacing w:line="271" w:lineRule="auto"/>
              <w:rPr>
                <w:rFonts w:ascii="Arial"/>
                <w:sz w:val="21"/>
              </w:rPr>
            </w:pPr>
          </w:p>
          <w:p w14:paraId="2855EEE2">
            <w:pPr>
              <w:spacing w:line="271" w:lineRule="auto"/>
              <w:rPr>
                <w:rFonts w:ascii="Arial"/>
                <w:sz w:val="21"/>
              </w:rPr>
            </w:pPr>
          </w:p>
          <w:p w14:paraId="2585DE7F">
            <w:pPr>
              <w:spacing w:line="271" w:lineRule="auto"/>
              <w:rPr>
                <w:rFonts w:ascii="Arial"/>
                <w:sz w:val="21"/>
              </w:rPr>
            </w:pPr>
          </w:p>
          <w:p w14:paraId="337E8BD8">
            <w:pPr>
              <w:spacing w:line="272" w:lineRule="auto"/>
              <w:rPr>
                <w:rFonts w:ascii="Arial"/>
                <w:sz w:val="21"/>
              </w:rPr>
            </w:pPr>
          </w:p>
          <w:p w14:paraId="61F82DB4">
            <w:pPr>
              <w:pStyle w:val="8"/>
              <w:spacing w:before="78" w:line="209" w:lineRule="auto"/>
              <w:ind w:left="455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6963" w:type="dxa"/>
            <w:tcBorders>
              <w:right w:val="single" w:color="231F20" w:sz="4" w:space="0"/>
            </w:tcBorders>
            <w:noWrap w:val="0"/>
            <w:vAlign w:val="top"/>
          </w:tcPr>
          <w:p w14:paraId="674D8FC6">
            <w:pPr>
              <w:pStyle w:val="8"/>
              <w:spacing w:before="333" w:line="170" w:lineRule="auto"/>
              <w:ind w:left="84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</w:rPr>
              <w:t>有</w:t>
            </w:r>
            <w:r>
              <w:rPr>
                <w:rFonts w:hint="default" w:ascii="Wingdings 2" w:hAnsi="Wingdings 2" w:eastAsia="微软雅黑" w:cs="Wingdings 2"/>
                <w:color w:val="231F20"/>
                <w:spacing w:val="20"/>
                <w:sz w:val="23"/>
                <w:szCs w:val="23"/>
                <w:lang w:eastAsia="zh-CN"/>
              </w:rPr>
              <w:t>R</w:t>
            </w:r>
          </w:p>
          <w:p w14:paraId="4F39CFA9">
            <w:pPr>
              <w:pStyle w:val="8"/>
              <w:spacing w:before="49" w:line="207" w:lineRule="auto"/>
              <w:ind w:left="50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温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43EFFE4F">
            <w:pPr>
              <w:pStyle w:val="8"/>
              <w:spacing w:before="62" w:line="222" w:lineRule="auto"/>
              <w:ind w:left="50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单位：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北京</w:t>
            </w:r>
            <w:r>
              <w:rPr>
                <w:rFonts w:ascii="方正楷体_GBK" w:hAnsi="方正楷体_GBK" w:eastAsia="方正楷体_GBK" w:cs="方正楷体_GBK"/>
                <w:color w:val="231F20"/>
                <w:spacing w:val="63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 xml:space="preserve">××（宁波）律师事务所 </w:t>
            </w:r>
            <w:r>
              <w:rPr>
                <w:color w:val="231F20"/>
                <w:spacing w:val="-6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律师</w:t>
            </w:r>
          </w:p>
          <w:p w14:paraId="34C9AA10">
            <w:pPr>
              <w:pStyle w:val="8"/>
              <w:spacing w:before="49" w:line="231" w:lineRule="auto"/>
              <w:ind w:left="50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5542EA9C">
            <w:pPr>
              <w:pStyle w:val="8"/>
              <w:spacing w:before="54" w:line="227" w:lineRule="auto"/>
              <w:ind w:left="83" w:right="790" w:firstLine="420"/>
            </w:pPr>
            <w:r>
              <w:rPr>
                <w:color w:val="231F20"/>
                <w:spacing w:val="-1"/>
              </w:rPr>
              <w:t>代理权限：一般授权</w:t>
            </w:r>
            <w:r>
              <w:rPr>
                <w:rFonts w:hint="default" w:ascii="Wingdings 2" w:hAnsi="Wingdings 2" w:cs="Wingdings 2"/>
                <w:color w:val="231F20"/>
                <w:spacing w:val="2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 xml:space="preserve">特别授权□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5871AA1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2" w:hRule="atLeast"/>
        </w:trPr>
        <w:tc>
          <w:tcPr>
            <w:tcW w:w="2381" w:type="dxa"/>
            <w:tcBorders>
              <w:left w:val="single" w:color="231F20" w:sz="4" w:space="0"/>
            </w:tcBorders>
            <w:noWrap w:val="0"/>
            <w:vAlign w:val="top"/>
          </w:tcPr>
          <w:p w14:paraId="5B09BD43">
            <w:pPr>
              <w:rPr>
                <w:rFonts w:ascii="Arial"/>
                <w:sz w:val="21"/>
              </w:rPr>
            </w:pPr>
          </w:p>
          <w:p w14:paraId="34F64089">
            <w:pPr>
              <w:rPr>
                <w:rFonts w:ascii="Arial"/>
                <w:sz w:val="21"/>
              </w:rPr>
            </w:pPr>
          </w:p>
          <w:p w14:paraId="4E4E2164">
            <w:pPr>
              <w:rPr>
                <w:rFonts w:ascii="Arial"/>
                <w:sz w:val="21"/>
              </w:rPr>
            </w:pPr>
          </w:p>
          <w:p w14:paraId="414D9FDC">
            <w:pPr>
              <w:spacing w:line="241" w:lineRule="auto"/>
              <w:rPr>
                <w:rFonts w:ascii="Arial"/>
                <w:sz w:val="21"/>
              </w:rPr>
            </w:pPr>
          </w:p>
          <w:p w14:paraId="66199430">
            <w:pPr>
              <w:spacing w:line="241" w:lineRule="auto"/>
              <w:rPr>
                <w:rFonts w:ascii="Arial"/>
                <w:sz w:val="21"/>
              </w:rPr>
            </w:pPr>
          </w:p>
          <w:p w14:paraId="1EC19A06">
            <w:pPr>
              <w:pStyle w:val="8"/>
              <w:spacing w:before="79" w:line="206" w:lineRule="auto"/>
              <w:ind w:left="979"/>
            </w:pPr>
            <w:r>
              <w:rPr>
                <w:color w:val="231F20"/>
                <w:spacing w:val="-2"/>
              </w:rPr>
              <w:t>被告</w:t>
            </w:r>
          </w:p>
          <w:p w14:paraId="1BB203EB">
            <w:pPr>
              <w:pStyle w:val="8"/>
              <w:spacing w:before="68" w:line="208" w:lineRule="auto"/>
              <w:ind w:left="650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6963" w:type="dxa"/>
            <w:tcBorders>
              <w:right w:val="single" w:color="231F20" w:sz="4" w:space="0"/>
            </w:tcBorders>
            <w:noWrap w:val="0"/>
            <w:vAlign w:val="top"/>
          </w:tcPr>
          <w:p w14:paraId="0B672A58">
            <w:pPr>
              <w:pStyle w:val="8"/>
              <w:spacing w:before="267" w:line="207" w:lineRule="auto"/>
              <w:ind w:left="86"/>
            </w:pPr>
            <w:r>
              <w:rPr>
                <w:color w:val="231F20"/>
                <w:spacing w:val="-10"/>
              </w:rPr>
              <w:t>姓名：</w:t>
            </w:r>
          </w:p>
          <w:p w14:paraId="0D002271">
            <w:pPr>
              <w:pStyle w:val="8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422A6C3C">
            <w:pPr>
              <w:spacing w:line="66" w:lineRule="exact"/>
            </w:pPr>
          </w:p>
          <w:tbl>
            <w:tblPr>
              <w:tblStyle w:val="7"/>
              <w:tblW w:w="4891" w:type="dxa"/>
              <w:tblInd w:w="85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44"/>
              <w:gridCol w:w="2275"/>
              <w:gridCol w:w="1272"/>
            </w:tblGrid>
            <w:tr w14:paraId="56B9AA35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344" w:type="dxa"/>
                  <w:noWrap w:val="0"/>
                  <w:vAlign w:val="top"/>
                </w:tcPr>
                <w:p w14:paraId="7C1017F9">
                  <w:pPr>
                    <w:pStyle w:val="8"/>
                    <w:spacing w:before="1" w:line="198" w:lineRule="auto"/>
                    <w:ind w:left="14"/>
                  </w:pPr>
                  <w:r>
                    <w:rPr>
                      <w:color w:val="231F20"/>
                      <w:spacing w:val="-10"/>
                    </w:rPr>
                    <w:t>出生日期：</w:t>
                  </w:r>
                </w:p>
              </w:tc>
              <w:tc>
                <w:tcPr>
                  <w:tcW w:w="2275" w:type="dxa"/>
                  <w:noWrap w:val="0"/>
                  <w:vAlign w:val="top"/>
                </w:tcPr>
                <w:p w14:paraId="2A0429CC">
                  <w:pPr>
                    <w:pStyle w:val="8"/>
                    <w:spacing w:before="1" w:line="198" w:lineRule="auto"/>
                    <w:ind w:left="442"/>
                  </w:pPr>
                  <w:r>
                    <w:rPr>
                      <w:color w:val="231F20"/>
                      <w:spacing w:val="-5"/>
                    </w:rPr>
                    <w:t>年</w:t>
                  </w:r>
                  <w:r>
                    <w:rPr>
                      <w:color w:val="231F20"/>
                      <w:spacing w:val="1"/>
                    </w:rPr>
                    <w:t xml:space="preserve">        </w:t>
                  </w:r>
                  <w:r>
                    <w:rPr>
                      <w:color w:val="231F20"/>
                      <w:spacing w:val="-5"/>
                    </w:rPr>
                    <w:t>月</w:t>
                  </w:r>
                  <w:r>
                    <w:rPr>
                      <w:color w:val="231F20"/>
                      <w:spacing w:val="1"/>
                    </w:rPr>
                    <w:t xml:space="preserve">         </w:t>
                  </w:r>
                  <w:r>
                    <w:rPr>
                      <w:color w:val="231F20"/>
                      <w:spacing w:val="-5"/>
                    </w:rPr>
                    <w:t>日</w:t>
                  </w:r>
                </w:p>
              </w:tc>
              <w:tc>
                <w:tcPr>
                  <w:tcW w:w="1272" w:type="dxa"/>
                  <w:noWrap w:val="0"/>
                  <w:vAlign w:val="top"/>
                </w:tcPr>
                <w:p w14:paraId="6AAA7D6E">
                  <w:pPr>
                    <w:pStyle w:val="8"/>
                    <w:spacing w:line="199" w:lineRule="auto"/>
                    <w:ind w:left="387"/>
                  </w:pPr>
                  <w:r>
                    <w:rPr>
                      <w:color w:val="231F20"/>
                      <w:spacing w:val="-14"/>
                    </w:rPr>
                    <w:t>民族：</w:t>
                  </w:r>
                </w:p>
              </w:tc>
            </w:tr>
            <w:tr w14:paraId="0FFE11EB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2" w:hRule="atLeast"/>
              </w:trPr>
              <w:tc>
                <w:tcPr>
                  <w:tcW w:w="1344" w:type="dxa"/>
                  <w:noWrap w:val="0"/>
                  <w:vAlign w:val="top"/>
                </w:tcPr>
                <w:p w14:paraId="2B8F51B3">
                  <w:pPr>
                    <w:pStyle w:val="8"/>
                    <w:spacing w:before="66" w:line="196" w:lineRule="exact"/>
                  </w:pPr>
                  <w:r>
                    <w:rPr>
                      <w:color w:val="231F20"/>
                      <w:spacing w:val="-1"/>
                      <w:position w:val="-1"/>
                    </w:rPr>
                    <w:t>工作单位：</w:t>
                  </w:r>
                </w:p>
              </w:tc>
              <w:tc>
                <w:tcPr>
                  <w:tcW w:w="2275" w:type="dxa"/>
                  <w:noWrap w:val="0"/>
                  <w:vAlign w:val="top"/>
                </w:tcPr>
                <w:p w14:paraId="20C19089">
                  <w:pPr>
                    <w:pStyle w:val="8"/>
                    <w:spacing w:before="66" w:line="196" w:lineRule="exact"/>
                    <w:ind w:left="654"/>
                  </w:pPr>
                  <w:r>
                    <w:rPr>
                      <w:color w:val="231F20"/>
                      <w:spacing w:val="-3"/>
                      <w:position w:val="-2"/>
                    </w:rPr>
                    <w:t>职务：</w:t>
                  </w:r>
                </w:p>
              </w:tc>
              <w:tc>
                <w:tcPr>
                  <w:tcW w:w="1272" w:type="dxa"/>
                  <w:noWrap w:val="0"/>
                  <w:vAlign w:val="top"/>
                </w:tcPr>
                <w:p w14:paraId="7ACE360A">
                  <w:pPr>
                    <w:pStyle w:val="8"/>
                    <w:spacing w:before="66" w:line="196" w:lineRule="exact"/>
                    <w:jc w:val="right"/>
                  </w:pPr>
                  <w:r>
                    <w:rPr>
                      <w:color w:val="231F20"/>
                      <w:spacing w:val="-27"/>
                      <w:w w:val="98"/>
                      <w:position w:val="-2"/>
                    </w:rPr>
                    <w:t>联系电话：</w:t>
                  </w:r>
                </w:p>
              </w:tc>
            </w:tr>
          </w:tbl>
          <w:p w14:paraId="33566E27">
            <w:pPr>
              <w:pStyle w:val="8"/>
              <w:spacing w:before="134" w:line="257" w:lineRule="auto"/>
              <w:ind w:left="86" w:right="4683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经常居住地：</w:t>
            </w:r>
          </w:p>
          <w:p w14:paraId="7B773902">
            <w:pPr>
              <w:pStyle w:val="8"/>
              <w:spacing w:before="14" w:line="262" w:lineRule="auto"/>
              <w:ind w:left="83" w:right="5863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45F49C3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8" w:hRule="atLeast"/>
        </w:trPr>
        <w:tc>
          <w:tcPr>
            <w:tcW w:w="2381" w:type="dxa"/>
            <w:tcBorders>
              <w:left w:val="single" w:color="231F20" w:sz="4" w:space="0"/>
            </w:tcBorders>
            <w:noWrap w:val="0"/>
            <w:vAlign w:val="top"/>
          </w:tcPr>
          <w:p w14:paraId="1C3F2D0B">
            <w:pPr>
              <w:spacing w:line="261" w:lineRule="auto"/>
              <w:rPr>
                <w:rFonts w:ascii="Arial"/>
                <w:sz w:val="21"/>
              </w:rPr>
            </w:pPr>
          </w:p>
          <w:p w14:paraId="0901219D">
            <w:pPr>
              <w:spacing w:line="261" w:lineRule="auto"/>
              <w:rPr>
                <w:rFonts w:ascii="Arial"/>
                <w:sz w:val="21"/>
              </w:rPr>
            </w:pPr>
          </w:p>
          <w:p w14:paraId="034A55C1">
            <w:pPr>
              <w:spacing w:line="261" w:lineRule="auto"/>
              <w:rPr>
                <w:rFonts w:ascii="Arial"/>
                <w:sz w:val="21"/>
              </w:rPr>
            </w:pPr>
          </w:p>
          <w:p w14:paraId="7AB2C5BE">
            <w:pPr>
              <w:spacing w:line="261" w:lineRule="auto"/>
              <w:rPr>
                <w:rFonts w:ascii="Arial"/>
                <w:sz w:val="21"/>
              </w:rPr>
            </w:pPr>
          </w:p>
          <w:p w14:paraId="0059B3C9">
            <w:pPr>
              <w:spacing w:line="261" w:lineRule="auto"/>
              <w:rPr>
                <w:rFonts w:ascii="Arial"/>
                <w:sz w:val="21"/>
              </w:rPr>
            </w:pPr>
          </w:p>
          <w:p w14:paraId="60C0CC26">
            <w:pPr>
              <w:spacing w:line="261" w:lineRule="auto"/>
              <w:rPr>
                <w:rFonts w:ascii="Arial"/>
                <w:sz w:val="21"/>
              </w:rPr>
            </w:pPr>
          </w:p>
          <w:p w14:paraId="1AF71C93">
            <w:pPr>
              <w:spacing w:line="261" w:lineRule="auto"/>
              <w:rPr>
                <w:rFonts w:ascii="Arial"/>
                <w:sz w:val="21"/>
              </w:rPr>
            </w:pPr>
          </w:p>
          <w:p w14:paraId="5233C806">
            <w:pPr>
              <w:spacing w:line="261" w:lineRule="auto"/>
              <w:rPr>
                <w:rFonts w:ascii="Arial"/>
                <w:sz w:val="21"/>
              </w:rPr>
            </w:pPr>
          </w:p>
          <w:p w14:paraId="6D8193E7">
            <w:pPr>
              <w:spacing w:line="262" w:lineRule="auto"/>
              <w:rPr>
                <w:rFonts w:ascii="Arial"/>
                <w:sz w:val="21"/>
              </w:rPr>
            </w:pPr>
          </w:p>
          <w:p w14:paraId="4656AC28">
            <w:pPr>
              <w:spacing w:line="262" w:lineRule="auto"/>
              <w:rPr>
                <w:rFonts w:ascii="Arial"/>
                <w:sz w:val="21"/>
              </w:rPr>
            </w:pPr>
          </w:p>
          <w:p w14:paraId="5DA7BE41">
            <w:pPr>
              <w:pStyle w:val="8"/>
              <w:spacing w:before="78" w:line="206" w:lineRule="auto"/>
              <w:ind w:left="979"/>
            </w:pPr>
            <w:r>
              <w:rPr>
                <w:color w:val="231F20"/>
                <w:spacing w:val="-2"/>
              </w:rPr>
              <w:t>被告</w:t>
            </w:r>
          </w:p>
          <w:p w14:paraId="7ECDCA46">
            <w:pPr>
              <w:pStyle w:val="8"/>
              <w:spacing w:before="69" w:line="207" w:lineRule="auto"/>
              <w:ind w:left="125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6963" w:type="dxa"/>
            <w:tcBorders>
              <w:right w:val="single" w:color="231F20" w:sz="4" w:space="0"/>
            </w:tcBorders>
            <w:noWrap w:val="0"/>
            <w:vAlign w:val="top"/>
          </w:tcPr>
          <w:p w14:paraId="2120F3BD">
            <w:pPr>
              <w:pStyle w:val="8"/>
              <w:spacing w:before="309" w:line="228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>名称：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广州</w:t>
            </w:r>
            <w:r>
              <w:rPr>
                <w:rFonts w:ascii="方正楷体_GBK" w:hAnsi="方正楷体_GBK" w:eastAsia="方正楷体_GBK" w:cs="方正楷体_GBK"/>
                <w:color w:val="231F20"/>
                <w:spacing w:val="5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×× 跨境供应链有限公司</w:t>
            </w:r>
          </w:p>
          <w:p w14:paraId="36F68FCF">
            <w:pPr>
              <w:pStyle w:val="8"/>
              <w:spacing w:before="41" w:line="253" w:lineRule="auto"/>
              <w:ind w:left="88" w:right="339" w:hanging="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1"/>
              </w:rPr>
              <w:t>住所地（主要办事机构所在地</w:t>
            </w:r>
            <w:r>
              <w:rPr>
                <w:color w:val="231F20"/>
                <w:spacing w:val="3"/>
              </w:rPr>
              <w:t>）：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广东省广州市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5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×× 路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×× 号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注册地 / 登记地：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同上</w:t>
            </w:r>
          </w:p>
          <w:p w14:paraId="5E54467C">
            <w:pPr>
              <w:pStyle w:val="8"/>
              <w:spacing w:before="19" w:line="227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法定代表人 / 负责人：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林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 xml:space="preserve">              </w:t>
            </w:r>
            <w:r>
              <w:rPr>
                <w:color w:val="231F20"/>
                <w:spacing w:val="-3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执行董事</w:t>
            </w:r>
          </w:p>
          <w:p w14:paraId="7419AC4A">
            <w:pPr>
              <w:pStyle w:val="8"/>
              <w:spacing w:before="43" w:line="231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7CCE5D46">
            <w:pPr>
              <w:pStyle w:val="8"/>
              <w:spacing w:before="39" w:line="231" w:lineRule="auto"/>
              <w:ind w:left="83" w:right="1205" w:firstLine="3"/>
            </w:pPr>
            <w:r>
              <w:rPr>
                <w:color w:val="231F20"/>
                <w:spacing w:val="-2"/>
              </w:rPr>
              <w:t xml:space="preserve">统一社会信用代码：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×××××××××××××××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类型：有限责任公司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股份有限公司□</w:t>
            </w:r>
            <w:r>
              <w:rPr>
                <w:color w:val="231F20"/>
                <w:spacing w:val="-2"/>
              </w:rPr>
              <w:t xml:space="preserve">    上市公司□</w:t>
            </w:r>
          </w:p>
          <w:p w14:paraId="78348F34">
            <w:pPr>
              <w:pStyle w:val="8"/>
              <w:spacing w:line="210" w:lineRule="auto"/>
              <w:ind w:left="713"/>
            </w:pPr>
            <w:r>
              <w:rPr>
                <w:color w:val="231F20"/>
              </w:rPr>
              <w:t>其他企业法人□    事业单位□    社会团体□    基金会□</w:t>
            </w:r>
          </w:p>
          <w:p w14:paraId="504F0BE6">
            <w:pPr>
              <w:pStyle w:val="8"/>
              <w:spacing w:before="65" w:line="210" w:lineRule="auto"/>
              <w:ind w:left="713"/>
            </w:pPr>
            <w:r>
              <w:rPr>
                <w:color w:val="231F20"/>
              </w:rPr>
              <w:t>社会服务机构□    机关法人□    农村集体经济组织法人□</w:t>
            </w:r>
          </w:p>
          <w:p w14:paraId="37E6560E">
            <w:pPr>
              <w:pStyle w:val="8"/>
              <w:spacing w:before="67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03DAD829">
            <w:pPr>
              <w:pStyle w:val="8"/>
              <w:spacing w:before="68" w:line="230" w:lineRule="auto"/>
              <w:ind w:left="83" w:right="155" w:firstLine="629"/>
            </w:pPr>
            <w:r>
              <w:rPr>
                <w:color w:val="231F20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position w:val="-1"/>
                <w:sz w:val="23"/>
                <w:szCs w:val="23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1"/>
              </w:rPr>
              <w:t>其他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</w:t>
            </w:r>
          </w:p>
          <w:p w14:paraId="03DD5BF9">
            <w:pPr>
              <w:pStyle w:val="8"/>
              <w:spacing w:before="1" w:line="209" w:lineRule="auto"/>
              <w:ind w:left="83"/>
            </w:pPr>
            <w:r>
              <w:rPr>
                <w:color w:val="231F20"/>
                <w:spacing w:val="-1"/>
              </w:rPr>
              <w:t>外资情况：有□</w:t>
            </w:r>
          </w:p>
          <w:p w14:paraId="17212F87">
            <w:pPr>
              <w:pStyle w:val="8"/>
              <w:spacing w:before="68" w:line="261" w:lineRule="auto"/>
              <w:ind w:left="1133" w:right="1835" w:firstLine="22"/>
            </w:pPr>
            <w:r>
              <w:rPr>
                <w:color w:val="231F20"/>
                <w:spacing w:val="-1"/>
              </w:rPr>
              <w:t>中外合资经营企业□    中外合作经营企</w:t>
            </w:r>
            <w:r>
              <w:rPr>
                <w:color w:val="231F20"/>
                <w:spacing w:val="-2"/>
              </w:rPr>
              <w:t>业□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外商独资企业□    其他形式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</w:t>
            </w:r>
          </w:p>
          <w:p w14:paraId="08538ACA">
            <w:pPr>
              <w:pStyle w:val="8"/>
              <w:spacing w:before="15" w:line="165" w:lineRule="auto"/>
              <w:ind w:left="1133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</w:tc>
      </w:tr>
    </w:tbl>
    <w:p w14:paraId="6DA79ECE">
      <w:pPr>
        <w:pStyle w:val="2"/>
      </w:pPr>
    </w:p>
    <w:p w14:paraId="128C88FE">
      <w:pPr>
        <w:sectPr>
          <w:footerReference r:id="rId7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1518F504">
      <w:pPr>
        <w:spacing w:before="41"/>
      </w:pPr>
    </w:p>
    <w:p w14:paraId="4030E2C5">
      <w:pPr>
        <w:spacing w:before="41"/>
      </w:pPr>
    </w:p>
    <w:p w14:paraId="626AA581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111"/>
        <w:gridCol w:w="6963"/>
      </w:tblGrid>
      <w:tr w14:paraId="1A7277F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6" w:hRule="atLeast"/>
        </w:trPr>
        <w:tc>
          <w:tcPr>
            <w:tcW w:w="2381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78B6A29A">
            <w:pPr>
              <w:spacing w:line="255" w:lineRule="auto"/>
              <w:rPr>
                <w:rFonts w:ascii="Arial"/>
                <w:sz w:val="21"/>
              </w:rPr>
            </w:pPr>
          </w:p>
          <w:p w14:paraId="05065E6D">
            <w:pPr>
              <w:spacing w:line="255" w:lineRule="auto"/>
              <w:rPr>
                <w:rFonts w:ascii="Arial"/>
                <w:sz w:val="21"/>
              </w:rPr>
            </w:pPr>
          </w:p>
          <w:p w14:paraId="1521FDFB">
            <w:pPr>
              <w:spacing w:line="255" w:lineRule="auto"/>
              <w:rPr>
                <w:rFonts w:ascii="Arial"/>
                <w:sz w:val="21"/>
              </w:rPr>
            </w:pPr>
          </w:p>
          <w:p w14:paraId="7620EA53">
            <w:pPr>
              <w:spacing w:line="256" w:lineRule="auto"/>
              <w:rPr>
                <w:rFonts w:ascii="Arial"/>
                <w:sz w:val="21"/>
              </w:rPr>
            </w:pPr>
          </w:p>
          <w:p w14:paraId="677DB1E6">
            <w:pPr>
              <w:pStyle w:val="8"/>
              <w:spacing w:before="79" w:line="262" w:lineRule="auto"/>
              <w:ind w:left="650" w:right="655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6963" w:type="dxa"/>
            <w:tcBorders>
              <w:right w:val="single" w:color="231F20" w:sz="4" w:space="0"/>
            </w:tcBorders>
            <w:noWrap w:val="0"/>
            <w:vAlign w:val="top"/>
          </w:tcPr>
          <w:p w14:paraId="46B83745">
            <w:pPr>
              <w:pStyle w:val="8"/>
              <w:spacing w:before="88" w:line="207" w:lineRule="auto"/>
              <w:ind w:left="86"/>
            </w:pPr>
            <w:r>
              <w:rPr>
                <w:color w:val="231F20"/>
                <w:spacing w:val="-10"/>
              </w:rPr>
              <w:t>姓名：</w:t>
            </w:r>
          </w:p>
          <w:p w14:paraId="2C43FA2C">
            <w:pPr>
              <w:pStyle w:val="8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323079FA">
            <w:pPr>
              <w:spacing w:line="66" w:lineRule="exact"/>
            </w:pPr>
          </w:p>
          <w:tbl>
            <w:tblPr>
              <w:tblStyle w:val="7"/>
              <w:tblW w:w="4891" w:type="dxa"/>
              <w:tblInd w:w="85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44"/>
              <w:gridCol w:w="2275"/>
              <w:gridCol w:w="1272"/>
            </w:tblGrid>
            <w:tr w14:paraId="5F82BAC0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1344" w:type="dxa"/>
                  <w:noWrap w:val="0"/>
                  <w:vAlign w:val="top"/>
                </w:tcPr>
                <w:p w14:paraId="184381C7">
                  <w:pPr>
                    <w:pStyle w:val="8"/>
                    <w:spacing w:before="1" w:line="198" w:lineRule="auto"/>
                    <w:ind w:left="14"/>
                  </w:pPr>
                  <w:r>
                    <w:rPr>
                      <w:color w:val="231F20"/>
                      <w:spacing w:val="-10"/>
                    </w:rPr>
                    <w:t>出生日期：</w:t>
                  </w:r>
                </w:p>
              </w:tc>
              <w:tc>
                <w:tcPr>
                  <w:tcW w:w="2275" w:type="dxa"/>
                  <w:noWrap w:val="0"/>
                  <w:vAlign w:val="top"/>
                </w:tcPr>
                <w:p w14:paraId="61889514">
                  <w:pPr>
                    <w:pStyle w:val="8"/>
                    <w:spacing w:before="1" w:line="198" w:lineRule="auto"/>
                    <w:ind w:left="442"/>
                  </w:pPr>
                  <w:r>
                    <w:rPr>
                      <w:color w:val="231F20"/>
                      <w:spacing w:val="-5"/>
                    </w:rPr>
                    <w:t>年</w:t>
                  </w:r>
                  <w:r>
                    <w:rPr>
                      <w:color w:val="231F20"/>
                      <w:spacing w:val="1"/>
                    </w:rPr>
                    <w:t xml:space="preserve">        </w:t>
                  </w:r>
                  <w:r>
                    <w:rPr>
                      <w:color w:val="231F20"/>
                      <w:spacing w:val="-5"/>
                    </w:rPr>
                    <w:t>月</w:t>
                  </w:r>
                  <w:r>
                    <w:rPr>
                      <w:color w:val="231F20"/>
                      <w:spacing w:val="1"/>
                    </w:rPr>
                    <w:t xml:space="preserve">         </w:t>
                  </w:r>
                  <w:r>
                    <w:rPr>
                      <w:color w:val="231F20"/>
                      <w:spacing w:val="-5"/>
                    </w:rPr>
                    <w:t>日</w:t>
                  </w:r>
                </w:p>
              </w:tc>
              <w:tc>
                <w:tcPr>
                  <w:tcW w:w="1272" w:type="dxa"/>
                  <w:noWrap w:val="0"/>
                  <w:vAlign w:val="top"/>
                </w:tcPr>
                <w:p w14:paraId="3545D388">
                  <w:pPr>
                    <w:pStyle w:val="8"/>
                    <w:spacing w:line="199" w:lineRule="auto"/>
                    <w:ind w:left="387"/>
                  </w:pPr>
                  <w:r>
                    <w:rPr>
                      <w:color w:val="231F20"/>
                      <w:spacing w:val="-14"/>
                    </w:rPr>
                    <w:t>民族：</w:t>
                  </w:r>
                </w:p>
              </w:tc>
            </w:tr>
            <w:tr w14:paraId="7DA1E789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2" w:hRule="atLeast"/>
              </w:trPr>
              <w:tc>
                <w:tcPr>
                  <w:tcW w:w="1344" w:type="dxa"/>
                  <w:noWrap w:val="0"/>
                  <w:vAlign w:val="top"/>
                </w:tcPr>
                <w:p w14:paraId="169CB430">
                  <w:pPr>
                    <w:pStyle w:val="8"/>
                    <w:spacing w:before="66" w:line="195" w:lineRule="exact"/>
                  </w:pPr>
                  <w:r>
                    <w:rPr>
                      <w:color w:val="231F20"/>
                      <w:spacing w:val="-1"/>
                      <w:position w:val="-1"/>
                    </w:rPr>
                    <w:t>工作单位：</w:t>
                  </w:r>
                </w:p>
              </w:tc>
              <w:tc>
                <w:tcPr>
                  <w:tcW w:w="2275" w:type="dxa"/>
                  <w:noWrap w:val="0"/>
                  <w:vAlign w:val="top"/>
                </w:tcPr>
                <w:p w14:paraId="19B0717D">
                  <w:pPr>
                    <w:pStyle w:val="8"/>
                    <w:spacing w:before="66" w:line="195" w:lineRule="exact"/>
                    <w:ind w:left="654"/>
                  </w:pPr>
                  <w:r>
                    <w:rPr>
                      <w:color w:val="231F20"/>
                      <w:spacing w:val="-3"/>
                      <w:position w:val="-2"/>
                    </w:rPr>
                    <w:t>职务：</w:t>
                  </w:r>
                </w:p>
              </w:tc>
              <w:tc>
                <w:tcPr>
                  <w:tcW w:w="1272" w:type="dxa"/>
                  <w:noWrap w:val="0"/>
                  <w:vAlign w:val="top"/>
                </w:tcPr>
                <w:p w14:paraId="730EB704">
                  <w:pPr>
                    <w:pStyle w:val="8"/>
                    <w:spacing w:before="66" w:line="195" w:lineRule="exact"/>
                    <w:jc w:val="right"/>
                  </w:pPr>
                  <w:r>
                    <w:rPr>
                      <w:color w:val="231F20"/>
                      <w:spacing w:val="-27"/>
                      <w:w w:val="98"/>
                      <w:position w:val="-2"/>
                    </w:rPr>
                    <w:t>联系电话：</w:t>
                  </w:r>
                </w:p>
              </w:tc>
            </w:tr>
          </w:tbl>
          <w:p w14:paraId="6E6B099E">
            <w:pPr>
              <w:pStyle w:val="8"/>
              <w:spacing w:before="134" w:line="257" w:lineRule="auto"/>
              <w:ind w:left="86" w:right="4683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经常居住地：</w:t>
            </w:r>
          </w:p>
          <w:p w14:paraId="55595EC2">
            <w:pPr>
              <w:pStyle w:val="8"/>
              <w:spacing w:before="13" w:line="237" w:lineRule="auto"/>
              <w:ind w:left="83" w:right="5863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417546C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8" w:hRule="atLeast"/>
        </w:trPr>
        <w:tc>
          <w:tcPr>
            <w:tcW w:w="2381" w:type="dxa"/>
            <w:gridSpan w:val="2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2945E209">
            <w:pPr>
              <w:spacing w:line="245" w:lineRule="auto"/>
              <w:rPr>
                <w:rFonts w:ascii="Arial"/>
                <w:sz w:val="21"/>
              </w:rPr>
            </w:pPr>
          </w:p>
          <w:p w14:paraId="7EDCD807">
            <w:pPr>
              <w:spacing w:line="245" w:lineRule="auto"/>
              <w:rPr>
                <w:rFonts w:ascii="Arial"/>
                <w:sz w:val="21"/>
              </w:rPr>
            </w:pPr>
          </w:p>
          <w:p w14:paraId="7AE9C0AA">
            <w:pPr>
              <w:spacing w:line="246" w:lineRule="auto"/>
              <w:rPr>
                <w:rFonts w:ascii="Arial"/>
                <w:sz w:val="21"/>
              </w:rPr>
            </w:pPr>
          </w:p>
          <w:p w14:paraId="27CB87F5">
            <w:pPr>
              <w:spacing w:line="246" w:lineRule="auto"/>
              <w:rPr>
                <w:rFonts w:ascii="Arial"/>
                <w:sz w:val="21"/>
              </w:rPr>
            </w:pPr>
          </w:p>
          <w:p w14:paraId="03D60870">
            <w:pPr>
              <w:spacing w:line="246" w:lineRule="auto"/>
              <w:rPr>
                <w:rFonts w:ascii="Arial"/>
                <w:sz w:val="21"/>
              </w:rPr>
            </w:pPr>
          </w:p>
          <w:p w14:paraId="5F490A45">
            <w:pPr>
              <w:spacing w:line="246" w:lineRule="auto"/>
              <w:rPr>
                <w:rFonts w:ascii="Arial"/>
                <w:sz w:val="21"/>
              </w:rPr>
            </w:pPr>
          </w:p>
          <w:p w14:paraId="0F4E7A87">
            <w:pPr>
              <w:spacing w:line="246" w:lineRule="auto"/>
              <w:rPr>
                <w:rFonts w:ascii="Arial"/>
                <w:sz w:val="21"/>
              </w:rPr>
            </w:pPr>
          </w:p>
          <w:p w14:paraId="04BAF546">
            <w:pPr>
              <w:spacing w:line="246" w:lineRule="auto"/>
              <w:rPr>
                <w:rFonts w:ascii="Arial"/>
                <w:sz w:val="21"/>
              </w:rPr>
            </w:pPr>
          </w:p>
          <w:p w14:paraId="13699C02">
            <w:pPr>
              <w:spacing w:line="246" w:lineRule="auto"/>
              <w:rPr>
                <w:rFonts w:ascii="Arial"/>
                <w:sz w:val="21"/>
              </w:rPr>
            </w:pPr>
          </w:p>
          <w:p w14:paraId="4B950EEE">
            <w:pPr>
              <w:pStyle w:val="8"/>
              <w:spacing w:before="79" w:line="209" w:lineRule="auto"/>
              <w:ind w:left="871"/>
            </w:pPr>
            <w:r>
              <w:rPr>
                <w:color w:val="231F20"/>
                <w:spacing w:val="-1"/>
              </w:rPr>
              <w:t>第三人</w:t>
            </w:r>
          </w:p>
          <w:p w14:paraId="479C2437">
            <w:pPr>
              <w:pStyle w:val="8"/>
              <w:spacing w:before="69" w:line="207" w:lineRule="auto"/>
              <w:ind w:left="125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6963" w:type="dxa"/>
            <w:tcBorders>
              <w:right w:val="single" w:color="231F20" w:sz="4" w:space="0"/>
            </w:tcBorders>
            <w:noWrap w:val="0"/>
            <w:vAlign w:val="top"/>
          </w:tcPr>
          <w:p w14:paraId="3A845923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名称：</w:t>
            </w:r>
          </w:p>
          <w:p w14:paraId="0FDF2AB4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 w14:paraId="7E94E266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5D2CE0F4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 xml:space="preserve">法定代表人 / 负责人： </w:t>
            </w:r>
            <w:r>
              <w:rPr>
                <w:rFonts w:hint="eastAsia"/>
                <w:color w:val="231F20"/>
                <w:spacing w:val="-4"/>
                <w:lang w:val="en-US" w:eastAsia="zh-CN"/>
              </w:rPr>
              <w:t xml:space="preserve">              </w:t>
            </w:r>
            <w:r>
              <w:rPr>
                <w:color w:val="231F20"/>
                <w:spacing w:val="-4"/>
              </w:rPr>
              <w:t>职务：              联系电话：</w:t>
            </w:r>
          </w:p>
          <w:p w14:paraId="36C805A1">
            <w:pPr>
              <w:pStyle w:val="8"/>
              <w:spacing w:before="75" w:line="240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统一社会信用代码：</w:t>
            </w:r>
          </w:p>
          <w:p w14:paraId="6F2803E7">
            <w:pPr>
              <w:pStyle w:val="8"/>
              <w:spacing w:before="64" w:line="240" w:lineRule="auto"/>
              <w:ind w:left="108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rFonts w:hint="eastAsia"/>
                <w:color w:val="231F20"/>
                <w:spacing w:val="6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股份有限公司□    上市公司□</w:t>
            </w:r>
          </w:p>
          <w:p w14:paraId="74B18A4C">
            <w:pPr>
              <w:pStyle w:val="8"/>
              <w:spacing w:before="65" w:line="240" w:lineRule="auto"/>
              <w:ind w:left="107" w:firstLine="624" w:firstLineChars="300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</w:rPr>
              <w:t xml:space="preserve">事业单位□   </w:t>
            </w:r>
            <w:r>
              <w:rPr>
                <w:rFonts w:hint="eastAsia"/>
                <w:color w:val="231F20"/>
                <w:lang w:val="en-US" w:eastAsia="zh-CN"/>
              </w:rPr>
              <w:t xml:space="preserve"> </w:t>
            </w:r>
            <w:r>
              <w:rPr>
                <w:color w:val="231F20"/>
              </w:rPr>
              <w:t xml:space="preserve">社会团体□  </w:t>
            </w:r>
            <w:r>
              <w:rPr>
                <w:rFonts w:hint="eastAsia"/>
                <w:color w:val="231F20"/>
                <w:lang w:val="en-US" w:eastAsia="zh-CN"/>
              </w:rPr>
              <w:t xml:space="preserve">  </w:t>
            </w:r>
            <w:r>
              <w:rPr>
                <w:color w:val="231F20"/>
              </w:rPr>
              <w:t>基金会□</w:t>
            </w:r>
          </w:p>
          <w:p w14:paraId="0A37F84D">
            <w:pPr>
              <w:pStyle w:val="8"/>
              <w:spacing w:before="64" w:line="240" w:lineRule="auto"/>
              <w:ind w:left="108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社会服务机构□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 xml:space="preserve">机关法人□   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农村集体经济组织法人□</w:t>
            </w:r>
          </w:p>
          <w:p w14:paraId="585A7EF7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城镇农村的合作经济组织法人□    基层群众性自治组织法人□</w:t>
            </w:r>
          </w:p>
          <w:p w14:paraId="7197EFC8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个人独资企业</w:t>
            </w:r>
            <w:r>
              <w:rPr>
                <w:rFonts w:hint="eastAsia"/>
                <w:color w:val="231F20"/>
                <w:spacing w:val="-1"/>
                <w:lang w:eastAsia="zh-CN"/>
              </w:rPr>
              <w:t>□</w:t>
            </w:r>
            <w:r>
              <w:rPr>
                <w:color w:val="231F20"/>
                <w:spacing w:val="-1"/>
              </w:rPr>
              <w:t xml:space="preserve">    合伙企业□   不具有法人资格的专业服务机构□ </w:t>
            </w:r>
          </w:p>
          <w:p w14:paraId="4E08F1AC">
            <w:pPr>
              <w:pStyle w:val="8"/>
              <w:spacing w:before="19" w:line="240" w:lineRule="auto"/>
              <w:ind w:left="84"/>
              <w:rPr>
                <w:color w:val="231F20"/>
                <w:spacing w:val="-1"/>
                <w:u w:val="single"/>
              </w:rPr>
            </w:pPr>
            <w:r>
              <w:rPr>
                <w:color w:val="231F20"/>
                <w:spacing w:val="-1"/>
              </w:rPr>
              <w:t>所有制性质：国有□（控股□ / 参股□)    民营□    其他</w:t>
            </w:r>
            <w:r>
              <w:rPr>
                <w:color w:val="231F20"/>
                <w:spacing w:val="-1"/>
                <w:u w:val="single"/>
              </w:rPr>
              <w:t xml:space="preserve"> </w:t>
            </w:r>
            <w:r>
              <w:rPr>
                <w:rFonts w:hint="eastAsia"/>
                <w:color w:val="231F20"/>
                <w:spacing w:val="-1"/>
                <w:u w:val="single"/>
                <w:lang w:val="en-US" w:eastAsia="zh-CN"/>
              </w:rPr>
              <w:t xml:space="preserve">                   </w:t>
            </w:r>
            <w:r>
              <w:rPr>
                <w:color w:val="231F20"/>
                <w:spacing w:val="-1"/>
                <w:u w:val="single"/>
              </w:rPr>
              <w:t xml:space="preserve">  </w:t>
            </w:r>
          </w:p>
          <w:p w14:paraId="498242BA">
            <w:pPr>
              <w:pStyle w:val="8"/>
              <w:spacing w:before="19" w:line="240" w:lineRule="auto"/>
              <w:ind w:left="84"/>
            </w:pPr>
            <w:r>
              <w:rPr>
                <w:color w:val="231F20"/>
                <w:spacing w:val="-1"/>
              </w:rPr>
              <w:t>外资情况：有□</w:t>
            </w:r>
          </w:p>
          <w:p w14:paraId="68F4D5D0">
            <w:pPr>
              <w:pStyle w:val="8"/>
              <w:spacing w:before="67" w:line="261" w:lineRule="auto"/>
              <w:ind w:left="1134" w:right="1834" w:firstLine="22"/>
              <w:rPr>
                <w:color w:val="231F20"/>
                <w:spacing w:val="-1"/>
                <w:u w:val="single" w:color="auto"/>
              </w:rPr>
            </w:pPr>
            <w:r>
              <w:rPr>
                <w:color w:val="231F20"/>
                <w:spacing w:val="-1"/>
              </w:rPr>
              <w:t>中外合资经营企业□    中外合作经营企</w:t>
            </w:r>
            <w:r>
              <w:rPr>
                <w:color w:val="231F20"/>
                <w:spacing w:val="-2"/>
              </w:rPr>
              <w:t>业□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外商独资企业□    其他形式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</w:t>
            </w:r>
          </w:p>
          <w:p w14:paraId="4F14B53F">
            <w:pPr>
              <w:pStyle w:val="8"/>
              <w:spacing w:before="67" w:line="261" w:lineRule="auto"/>
              <w:ind w:left="1134" w:right="1834" w:firstLine="2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无□</w:t>
            </w:r>
          </w:p>
        </w:tc>
      </w:tr>
      <w:tr w14:paraId="464FFAC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1551099">
            <w:pPr>
              <w:spacing w:before="87" w:line="190" w:lineRule="auto"/>
              <w:ind w:left="406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14:paraId="4C1B482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9479464">
            <w:pPr>
              <w:spacing w:before="83" w:line="226" w:lineRule="auto"/>
              <w:ind w:left="82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要求判令宁波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×× 船务有限公司赔偿广州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×× 跨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境供应链有限公司的滞箱费损失及其他损失。</w:t>
            </w:r>
          </w:p>
        </w:tc>
      </w:tr>
      <w:tr w14:paraId="53C812C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B9B2031">
            <w:pPr>
              <w:pStyle w:val="8"/>
              <w:spacing w:before="257" w:line="209" w:lineRule="auto"/>
              <w:ind w:left="102"/>
            </w:pPr>
            <w:r>
              <w:rPr>
                <w:color w:val="231F20"/>
                <w:spacing w:val="-2"/>
              </w:rPr>
              <w:t>1. 代理有关费用类型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0290DE9">
            <w:pPr>
              <w:spacing w:before="82" w:line="252" w:lineRule="auto"/>
              <w:ind w:left="89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其他费用 653710.59 元，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包括滞箱费 65511 元、集装箱买断费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 xml:space="preserve"> 160416.39 元、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罚金 206000 元、查验费 1265 元等。</w:t>
            </w:r>
          </w:p>
        </w:tc>
      </w:tr>
      <w:tr w14:paraId="4AB4A97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29CEF25">
            <w:pPr>
              <w:spacing w:line="257" w:lineRule="auto"/>
              <w:rPr>
                <w:rFonts w:ascii="Arial"/>
                <w:sz w:val="21"/>
              </w:rPr>
            </w:pPr>
          </w:p>
          <w:p w14:paraId="122D10A4">
            <w:pPr>
              <w:spacing w:line="257" w:lineRule="auto"/>
              <w:rPr>
                <w:rFonts w:ascii="Arial"/>
                <w:sz w:val="21"/>
              </w:rPr>
            </w:pPr>
          </w:p>
          <w:p w14:paraId="0C1E0AFC">
            <w:pPr>
              <w:pStyle w:val="8"/>
              <w:spacing w:before="78" w:line="261" w:lineRule="auto"/>
              <w:ind w:left="85" w:right="84"/>
            </w:pPr>
            <w:r>
              <w:rPr>
                <w:color w:val="231F20"/>
                <w:spacing w:val="-1"/>
              </w:rPr>
              <w:t>2. 是否主张逾期付款利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息损失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6A71466">
            <w:pPr>
              <w:pStyle w:val="8"/>
              <w:spacing w:before="98" w:line="174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>是</w:t>
            </w:r>
            <w:r>
              <w:rPr>
                <w:rFonts w:hint="default" w:ascii="Wingdings 2" w:hAnsi="Wingdings 2" w:cs="Wingdings 2"/>
                <w:color w:val="231F20"/>
                <w:spacing w:val="34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  <w:position w:val="-1"/>
                <w:sz w:val="23"/>
                <w:szCs w:val="23"/>
              </w:rPr>
              <w:t xml:space="preserve">      </w:t>
            </w:r>
            <w:r>
              <w:rPr>
                <w:color w:val="231F20"/>
                <w:spacing w:val="-4"/>
              </w:rPr>
              <w:t>费用本金：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653710.59 元</w:t>
            </w:r>
          </w:p>
          <w:p w14:paraId="3386F57E">
            <w:pPr>
              <w:pStyle w:val="8"/>
              <w:spacing w:before="38" w:line="257" w:lineRule="auto"/>
              <w:ind w:left="83" w:right="77" w:firstLine="1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4"/>
              </w:rPr>
              <w:t xml:space="preserve">利息计算方式：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</w:rPr>
              <w:t>自起诉之日起按中国人民银行授权同期全国银行间同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</w:rPr>
              <w:t>业拆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借中心公布的贷款市场报价利率。</w:t>
            </w:r>
          </w:p>
          <w:p w14:paraId="493FA536">
            <w:pPr>
              <w:pStyle w:val="8"/>
              <w:spacing w:before="40" w:line="206" w:lineRule="auto"/>
              <w:ind w:left="86" w:right="2712" w:hanging="2"/>
            </w:pPr>
            <w:r>
              <w:rPr>
                <w:color w:val="231F20"/>
                <w:spacing w:val="-3"/>
              </w:rPr>
              <w:t>是否请求支付至实际清偿之日止：是</w:t>
            </w:r>
            <w:r>
              <w:rPr>
                <w:rFonts w:hint="default" w:ascii="Wingdings 2" w:hAnsi="Wingdings 2" w:cs="Wingdings 2"/>
                <w:color w:val="231F20"/>
                <w:spacing w:val="2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12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3"/>
              </w:rPr>
              <w:t>否□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14:paraId="50D0AF4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EC00A38">
            <w:pPr>
              <w:pStyle w:val="8"/>
              <w:spacing w:before="97"/>
              <w:ind w:left="90" w:right="84" w:hanging="1"/>
            </w:pPr>
            <w:r>
              <w:rPr>
                <w:color w:val="231F20"/>
                <w:spacing w:val="-1"/>
              </w:rPr>
              <w:t>3. 是否主张实现债权的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3"/>
              </w:rPr>
              <w:t>费用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1CE51B28">
            <w:pPr>
              <w:pStyle w:val="8"/>
              <w:spacing w:before="92" w:line="206" w:lineRule="auto"/>
              <w:ind w:left="84"/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3"/>
              </w:rPr>
              <w:t xml:space="preserve">     </w:t>
            </w:r>
            <w:r>
              <w:rPr>
                <w:color w:val="231F20"/>
                <w:spacing w:val="-7"/>
              </w:rPr>
              <w:t>费用明细：</w:t>
            </w:r>
          </w:p>
          <w:p w14:paraId="2118666D">
            <w:pPr>
              <w:pStyle w:val="8"/>
              <w:spacing w:before="88" w:line="164" w:lineRule="auto"/>
              <w:ind w:left="86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</w:rPr>
              <w:t>否</w:t>
            </w:r>
            <w:r>
              <w:rPr>
                <w:rFonts w:hint="default" w:ascii="Wingdings 2" w:hAnsi="Wingdings 2" w:eastAsia="微软雅黑" w:cs="Wingdings 2"/>
                <w:color w:val="231F20"/>
                <w:spacing w:val="19"/>
                <w:sz w:val="23"/>
                <w:szCs w:val="23"/>
                <w:lang w:eastAsia="zh-CN"/>
              </w:rPr>
              <w:t>R</w:t>
            </w:r>
          </w:p>
        </w:tc>
      </w:tr>
      <w:tr w14:paraId="3260CE7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C2AE584">
            <w:pPr>
              <w:pStyle w:val="8"/>
              <w:spacing w:before="259" w:line="208" w:lineRule="auto"/>
              <w:ind w:left="82"/>
            </w:pPr>
            <w:r>
              <w:rPr>
                <w:color w:val="231F20"/>
                <w:spacing w:val="-1"/>
              </w:rPr>
              <w:t>4. 是否主张诉讼费用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A7BC20F">
            <w:pPr>
              <w:pStyle w:val="8"/>
              <w:spacing w:before="103" w:line="204" w:lineRule="auto"/>
              <w:ind w:left="86" w:right="6544" w:hanging="2"/>
            </w:pPr>
            <w:r>
              <w:rPr>
                <w:color w:val="231F20"/>
                <w:spacing w:val="-2"/>
              </w:rPr>
              <w:t>是</w:t>
            </w:r>
            <w:r>
              <w:rPr>
                <w:rFonts w:hint="default" w:ascii="Wingdings 2" w:hAnsi="Wingdings 2" w:eastAsia="微软雅黑" w:cs="Wingdings 2"/>
                <w:color w:val="231F20"/>
                <w:spacing w:val="-2"/>
                <w:sz w:val="23"/>
                <w:szCs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14:paraId="342342E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7FF3737">
            <w:pPr>
              <w:pStyle w:val="8"/>
              <w:spacing w:before="267" w:line="210" w:lineRule="auto"/>
              <w:ind w:left="85"/>
            </w:pPr>
            <w:r>
              <w:rPr>
                <w:color w:val="231F20"/>
                <w:spacing w:val="-1"/>
              </w:rPr>
              <w:t>5. 其他请求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36541EF">
            <w:pPr>
              <w:pStyle w:val="8"/>
              <w:spacing w:before="89" w:line="208" w:lineRule="auto"/>
              <w:ind w:left="84"/>
            </w:pPr>
            <w:r>
              <w:rPr>
                <w:color w:val="231F20"/>
                <w:spacing w:val="-5"/>
              </w:rPr>
              <w:t>是□         内容：</w:t>
            </w:r>
          </w:p>
          <w:p w14:paraId="3B1D3A3D">
            <w:pPr>
              <w:pStyle w:val="8"/>
              <w:spacing w:before="89" w:line="164" w:lineRule="auto"/>
              <w:ind w:left="86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</w:rPr>
              <w:t>否</w:t>
            </w:r>
            <w:r>
              <w:rPr>
                <w:rFonts w:hint="default" w:ascii="Wingdings 2" w:hAnsi="Wingdings 2" w:eastAsia="微软雅黑" w:cs="Wingdings 2"/>
                <w:color w:val="231F20"/>
                <w:spacing w:val="19"/>
                <w:sz w:val="23"/>
                <w:szCs w:val="23"/>
                <w:lang w:eastAsia="zh-CN"/>
              </w:rPr>
              <w:t>R</w:t>
            </w:r>
          </w:p>
        </w:tc>
      </w:tr>
      <w:tr w14:paraId="0E8CBCE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F510970">
            <w:pPr>
              <w:pStyle w:val="8"/>
              <w:spacing w:before="89" w:line="208" w:lineRule="auto"/>
              <w:ind w:left="86"/>
            </w:pPr>
            <w:r>
              <w:rPr>
                <w:color w:val="231F20"/>
                <w:spacing w:val="-1"/>
              </w:rPr>
              <w:t>6. 标的总额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8E63C37">
            <w:pPr>
              <w:spacing w:before="84" w:line="229" w:lineRule="auto"/>
              <w:ind w:left="89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653710.59 元（暂计至起诉之日）</w:t>
            </w:r>
          </w:p>
        </w:tc>
      </w:tr>
    </w:tbl>
    <w:p w14:paraId="03B8D372">
      <w:pPr>
        <w:pStyle w:val="2"/>
      </w:pPr>
    </w:p>
    <w:p w14:paraId="713A69BF">
      <w:pPr>
        <w:sectPr>
          <w:footerReference r:id="rId8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31D6B0BC">
      <w:pPr>
        <w:spacing w:before="41"/>
      </w:pPr>
    </w:p>
    <w:p w14:paraId="1333D1DA">
      <w:pPr>
        <w:spacing w:before="41"/>
      </w:pPr>
    </w:p>
    <w:p w14:paraId="23D44F7D">
      <w:pPr>
        <w:spacing w:before="41"/>
      </w:pPr>
    </w:p>
    <w:p w14:paraId="06DFEB25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111"/>
        <w:gridCol w:w="6963"/>
      </w:tblGrid>
      <w:tr w14:paraId="7E66A99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7EAF5DF">
            <w:pPr>
              <w:spacing w:before="69" w:line="200" w:lineRule="auto"/>
              <w:ind w:left="332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</w:p>
        </w:tc>
      </w:tr>
      <w:tr w14:paraId="0D2ECAC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381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5A30F821">
            <w:pPr>
              <w:pStyle w:val="8"/>
              <w:spacing w:before="94" w:line="241" w:lineRule="auto"/>
              <w:ind w:left="89" w:right="92" w:firstLine="13"/>
            </w:pPr>
            <w:r>
              <w:rPr>
                <w:color w:val="231F20"/>
                <w:spacing w:val="6"/>
              </w:rPr>
              <w:t>1. 有无仲裁、法院管辖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3"/>
              </w:rPr>
              <w:t>约定</w:t>
            </w:r>
          </w:p>
        </w:tc>
        <w:tc>
          <w:tcPr>
            <w:tcW w:w="6963" w:type="dxa"/>
            <w:tcBorders>
              <w:right w:val="single" w:color="231F20" w:sz="4" w:space="0"/>
            </w:tcBorders>
            <w:noWrap w:val="0"/>
            <w:vAlign w:val="top"/>
          </w:tcPr>
          <w:p w14:paraId="0672B31C">
            <w:pPr>
              <w:pStyle w:val="8"/>
              <w:spacing w:before="83" w:line="217" w:lineRule="auto"/>
              <w:ind w:left="83" w:right="4603" w:firstLine="1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</w:rPr>
              <w:t>有□    合同条款及内容：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</w:tc>
      </w:tr>
      <w:tr w14:paraId="1681F46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381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7B90F747">
            <w:pPr>
              <w:spacing w:line="257" w:lineRule="auto"/>
              <w:rPr>
                <w:rFonts w:ascii="Arial"/>
                <w:sz w:val="21"/>
              </w:rPr>
            </w:pPr>
          </w:p>
          <w:p w14:paraId="4C30E4AA">
            <w:pPr>
              <w:spacing w:line="257" w:lineRule="auto"/>
              <w:rPr>
                <w:rFonts w:ascii="Arial"/>
                <w:sz w:val="21"/>
              </w:rPr>
            </w:pPr>
          </w:p>
          <w:p w14:paraId="4973902D">
            <w:pPr>
              <w:pStyle w:val="8"/>
              <w:spacing w:before="79" w:line="208" w:lineRule="auto"/>
              <w:ind w:left="85"/>
            </w:pPr>
            <w:r>
              <w:rPr>
                <w:color w:val="231F20"/>
                <w:spacing w:val="-3"/>
              </w:rPr>
              <w:t>2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-3"/>
              </w:rPr>
              <w:t>.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-3"/>
              </w:rPr>
              <w:t>是否已经诉前保全</w:t>
            </w:r>
          </w:p>
        </w:tc>
        <w:tc>
          <w:tcPr>
            <w:tcW w:w="6963" w:type="dxa"/>
            <w:tcBorders>
              <w:right w:val="single" w:color="231F20" w:sz="4" w:space="0"/>
            </w:tcBorders>
            <w:noWrap w:val="0"/>
            <w:vAlign w:val="top"/>
          </w:tcPr>
          <w:p w14:paraId="60C49A8C">
            <w:pPr>
              <w:pStyle w:val="8"/>
              <w:spacing w:before="86" w:line="208" w:lineRule="auto"/>
              <w:ind w:left="84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14:paraId="366FE89D">
            <w:pPr>
              <w:pStyle w:val="8"/>
              <w:spacing w:before="67" w:line="230" w:lineRule="auto"/>
              <w:ind w:left="86" w:right="5233" w:firstLine="626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9"/>
              </w:rPr>
              <w:t>保全案号：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19"/>
              </w:rPr>
              <w:t>否</w:t>
            </w:r>
            <w:r>
              <w:rPr>
                <w:rFonts w:hint="default" w:ascii="Wingdings 2" w:hAnsi="Wingdings 2" w:eastAsia="微软雅黑" w:cs="Wingdings 2"/>
                <w:color w:val="231F20"/>
                <w:spacing w:val="19"/>
                <w:sz w:val="23"/>
                <w:szCs w:val="23"/>
                <w:lang w:eastAsia="zh-CN"/>
              </w:rPr>
              <w:t>R</w:t>
            </w:r>
          </w:p>
          <w:p w14:paraId="1589AA4C">
            <w:pPr>
              <w:pStyle w:val="8"/>
              <w:spacing w:before="1" w:line="209" w:lineRule="auto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  <w:tr w14:paraId="0BB879D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F6B03C4">
            <w:pPr>
              <w:spacing w:before="69" w:line="199" w:lineRule="auto"/>
              <w:ind w:left="3621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涉外及涉港澳台</w:t>
            </w:r>
          </w:p>
        </w:tc>
      </w:tr>
      <w:tr w14:paraId="431107A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81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6DF0770">
            <w:pPr>
              <w:pStyle w:val="8"/>
              <w:spacing w:before="257" w:line="208" w:lineRule="auto"/>
              <w:ind w:left="102"/>
            </w:pPr>
            <w:r>
              <w:rPr>
                <w:color w:val="231F20"/>
                <w:spacing w:val="-4"/>
              </w:rPr>
              <w:t>1. 是否涉外</w:t>
            </w:r>
          </w:p>
        </w:tc>
        <w:tc>
          <w:tcPr>
            <w:tcW w:w="6963" w:type="dxa"/>
            <w:tcBorders>
              <w:right w:val="single" w:color="231F20" w:sz="4" w:space="0"/>
            </w:tcBorders>
            <w:noWrap w:val="0"/>
            <w:vAlign w:val="top"/>
          </w:tcPr>
          <w:p w14:paraId="4E2F5EA7">
            <w:pPr>
              <w:pStyle w:val="8"/>
              <w:spacing w:before="97" w:line="173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8"/>
              </w:rPr>
              <w:t>是</w:t>
            </w:r>
            <w:r>
              <w:rPr>
                <w:rFonts w:hint="default" w:ascii="Wingdings 2" w:hAnsi="Wingdings 2" w:cs="Wingdings 2"/>
                <w:color w:val="231F20"/>
                <w:spacing w:val="24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8"/>
                <w:position w:val="-1"/>
                <w:sz w:val="23"/>
                <w:szCs w:val="23"/>
              </w:rPr>
              <w:t xml:space="preserve">       </w:t>
            </w:r>
            <w:r>
              <w:rPr>
                <w:color w:val="231F20"/>
                <w:spacing w:val="-8"/>
              </w:rPr>
              <w:t>涉及国家：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埃及</w:t>
            </w:r>
          </w:p>
          <w:p w14:paraId="3881EB8F">
            <w:pPr>
              <w:pStyle w:val="8"/>
              <w:spacing w:before="56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786B59D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381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B969B9E">
            <w:pPr>
              <w:pStyle w:val="8"/>
              <w:spacing w:before="266" w:line="209" w:lineRule="auto"/>
              <w:ind w:left="85"/>
            </w:pPr>
            <w:r>
              <w:rPr>
                <w:color w:val="231F20"/>
                <w:spacing w:val="-1"/>
              </w:rPr>
              <w:t>2. 是否涉港澳台</w:t>
            </w:r>
          </w:p>
        </w:tc>
        <w:tc>
          <w:tcPr>
            <w:tcW w:w="6963" w:type="dxa"/>
            <w:tcBorders>
              <w:right w:val="single" w:color="231F20" w:sz="4" w:space="0"/>
            </w:tcBorders>
            <w:noWrap w:val="0"/>
            <w:vAlign w:val="top"/>
          </w:tcPr>
          <w:p w14:paraId="5BEE20CE">
            <w:pPr>
              <w:pStyle w:val="8"/>
              <w:spacing w:before="86" w:line="209" w:lineRule="auto"/>
              <w:ind w:left="84"/>
            </w:pPr>
            <w:r>
              <w:rPr>
                <w:color w:val="231F20"/>
                <w:spacing w:val="-1"/>
              </w:rPr>
              <w:t>是□        涉港□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"/>
              </w:rPr>
              <w:t>涉澳□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"/>
              </w:rPr>
              <w:t>涉台□</w:t>
            </w:r>
          </w:p>
          <w:p w14:paraId="5D96573A">
            <w:pPr>
              <w:pStyle w:val="8"/>
              <w:spacing w:before="89" w:line="164" w:lineRule="auto"/>
              <w:ind w:left="86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</w:rPr>
              <w:t>否</w:t>
            </w:r>
            <w:r>
              <w:rPr>
                <w:rFonts w:hint="default" w:ascii="Wingdings 2" w:hAnsi="Wingdings 2" w:eastAsia="微软雅黑" w:cs="Wingdings 2"/>
                <w:color w:val="231F20"/>
                <w:spacing w:val="19"/>
                <w:sz w:val="23"/>
                <w:szCs w:val="23"/>
                <w:lang w:eastAsia="zh-CN"/>
              </w:rPr>
              <w:t>R</w:t>
            </w:r>
          </w:p>
        </w:tc>
      </w:tr>
      <w:tr w14:paraId="1DF37AA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52F204D">
            <w:pPr>
              <w:spacing w:before="69" w:line="199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14:paraId="23C3352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A34F8D2">
            <w:pPr>
              <w:spacing w:before="80" w:line="260" w:lineRule="auto"/>
              <w:ind w:left="80" w:right="77" w:firstLine="5"/>
              <w:jc w:val="both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2021 年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月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43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日，广州</w:t>
            </w:r>
            <w:r>
              <w:rPr>
                <w:rFonts w:ascii="方正楷体_GBK" w:hAnsi="方正楷体_GBK" w:eastAsia="方正楷体_GBK" w:cs="方正楷体_GBK"/>
                <w:color w:val="231F20"/>
                <w:spacing w:val="14"/>
                <w:sz w:val="21"/>
                <w:szCs w:val="21"/>
              </w:rPr>
              <w:t xml:space="preserve">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×× 跨境供应链有限公司委托宁波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× 船务有限公司将 1 个集装箱货物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  <w:sz w:val="21"/>
                <w:szCs w:val="21"/>
              </w:rPr>
              <w:t>出运至埃及。该票货物因装有烟花爆竹被海关查扣，并被依法销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毁，产生滞箱费损失并由宁波</w:t>
            </w:r>
            <w:r>
              <w:rPr>
                <w:rFonts w:ascii="方正楷体_GBK" w:hAnsi="方正楷体_GBK" w:eastAsia="方正楷体_GBK" w:cs="方正楷体_GBK"/>
                <w:color w:val="231F20"/>
                <w:spacing w:val="57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××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船务有限公司垫付，故提起本案诉讼。</w:t>
            </w:r>
          </w:p>
        </w:tc>
      </w:tr>
      <w:tr w14:paraId="79D193F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D8DCA9B">
            <w:pPr>
              <w:pStyle w:val="8"/>
              <w:spacing w:before="256" w:line="210" w:lineRule="auto"/>
              <w:ind w:left="102"/>
            </w:pPr>
            <w:bookmarkStart w:id="4" w:name="_GoBack" w:colFirst="0" w:colLast="1"/>
            <w:r>
              <w:rPr>
                <w:color w:val="231F20"/>
                <w:spacing w:val="-4"/>
              </w:rPr>
              <w:t>1. 请求依据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49B03EF">
            <w:pPr>
              <w:pStyle w:val="8"/>
              <w:spacing w:before="88" w:line="236" w:lineRule="auto"/>
              <w:ind w:left="84" w:right="4886" w:hanging="1"/>
            </w:pPr>
            <w:r>
              <w:rPr>
                <w:color w:val="231F20"/>
                <w:spacing w:val="-1"/>
              </w:rPr>
              <w:t>合同约定：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按合同约定</w:t>
            </w:r>
            <w:r>
              <w:rPr>
                <w:rFonts w:ascii="方正楷体_GBK" w:hAnsi="方正楷体_GBK" w:eastAsia="方正楷体_GBK" w:cs="方正楷体_GBK"/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7"/>
              </w:rPr>
              <w:t>法律规定：</w:t>
            </w:r>
          </w:p>
        </w:tc>
      </w:tr>
      <w:tr w14:paraId="14B1EF5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A3FC3F2">
            <w:pPr>
              <w:pStyle w:val="8"/>
              <w:spacing w:before="87" w:line="209" w:lineRule="auto"/>
              <w:ind w:left="85"/>
            </w:pPr>
            <w:r>
              <w:rPr>
                <w:color w:val="231F20"/>
                <w:spacing w:val="-1"/>
              </w:rPr>
              <w:t>2 合同签订情况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37D62528">
            <w:pPr>
              <w:spacing w:before="83" w:line="216" w:lineRule="auto"/>
              <w:ind w:left="86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9"/>
                <w:sz w:val="21"/>
                <w:szCs w:val="21"/>
              </w:rPr>
              <w:t>2021 年 6</w:t>
            </w:r>
            <w:r>
              <w:rPr>
                <w:rFonts w:ascii="方正楷体_GBK" w:hAnsi="方正楷体_GBK" w:eastAsia="方正楷体_GBK" w:cs="方正楷体_GBK"/>
                <w:color w:val="231F20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  <w:sz w:val="21"/>
                <w:szCs w:val="21"/>
              </w:rPr>
              <w:t>月和 8</w:t>
            </w:r>
            <w:r>
              <w:rPr>
                <w:rFonts w:ascii="方正楷体_GBK" w:hAnsi="方正楷体_GBK" w:eastAsia="方正楷体_GBK" w:cs="方正楷体_GBK"/>
                <w:color w:val="231F20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  <w:sz w:val="21"/>
                <w:szCs w:val="21"/>
              </w:rPr>
              <w:t>月，被告员工分别通过 QQ 发送订舱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  <w:sz w:val="21"/>
                <w:szCs w:val="21"/>
              </w:rPr>
              <w:t>单委托原告出运集装箱。</w:t>
            </w:r>
          </w:p>
        </w:tc>
      </w:tr>
      <w:tr w14:paraId="48CE4F1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FFD31D8">
            <w:pPr>
              <w:pStyle w:val="8"/>
              <w:spacing w:before="256" w:line="210" w:lineRule="auto"/>
              <w:ind w:left="89"/>
            </w:pPr>
            <w:r>
              <w:rPr>
                <w:color w:val="231F20"/>
                <w:spacing w:val="-1"/>
              </w:rPr>
              <w:t>3. 签订主体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466AB99D">
            <w:pPr>
              <w:pStyle w:val="8"/>
              <w:spacing w:before="83" w:line="228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>委托人：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广州</w:t>
            </w:r>
            <w:r>
              <w:rPr>
                <w:rFonts w:ascii="方正楷体_GBK" w:hAnsi="方正楷体_GBK" w:eastAsia="方正楷体_GBK" w:cs="方正楷体_GBK"/>
                <w:color w:val="231F20"/>
                <w:spacing w:val="53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×× 跨境供应链有限公司</w:t>
            </w:r>
          </w:p>
          <w:p w14:paraId="7CE66688">
            <w:pPr>
              <w:pStyle w:val="8"/>
              <w:spacing w:before="42" w:line="215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受托人：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宁波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 船务有限公司</w:t>
            </w:r>
          </w:p>
        </w:tc>
      </w:tr>
      <w:tr w14:paraId="43CCEF2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2688BEA">
            <w:pPr>
              <w:pStyle w:val="8"/>
              <w:spacing w:before="258" w:line="208" w:lineRule="auto"/>
              <w:ind w:left="82"/>
            </w:pPr>
            <w:r>
              <w:rPr>
                <w:color w:val="231F20"/>
                <w:spacing w:val="-1"/>
              </w:rPr>
              <w:t>4. 有关费用情况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7B9FDA1D">
            <w:pPr>
              <w:pStyle w:val="8"/>
              <w:spacing w:before="83" w:line="230" w:lineRule="auto"/>
              <w:ind w:left="90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"/>
              </w:rPr>
              <w:t>约定应收金额：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未约定</w:t>
            </w:r>
          </w:p>
          <w:p w14:paraId="1A58DEA3">
            <w:pPr>
              <w:pStyle w:val="8"/>
              <w:spacing w:before="40" w:line="215" w:lineRule="auto"/>
              <w:ind w:left="87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"/>
              </w:rPr>
              <w:t>实际收到金额：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未收到</w:t>
            </w:r>
          </w:p>
        </w:tc>
      </w:tr>
      <w:bookmarkEnd w:id="4"/>
      <w:tr w14:paraId="0825474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48A21B1">
            <w:pPr>
              <w:pStyle w:val="8"/>
              <w:spacing w:before="255" w:line="211" w:lineRule="auto"/>
              <w:ind w:left="85"/>
            </w:pPr>
            <w:r>
              <w:rPr>
                <w:color w:val="231F20"/>
                <w:spacing w:val="-1"/>
              </w:rPr>
              <w:t>5. 付款期限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4EB2EAFB">
            <w:pPr>
              <w:pStyle w:val="8"/>
              <w:spacing w:before="98" w:line="173" w:lineRule="auto"/>
              <w:ind w:left="84"/>
            </w:pPr>
            <w:r>
              <w:rPr>
                <w:color w:val="231F20"/>
                <w:spacing w:val="-7"/>
              </w:rPr>
              <w:t>是否到期：是</w:t>
            </w:r>
            <w:r>
              <w:rPr>
                <w:rFonts w:hint="default" w:ascii="Wingdings 2" w:hAnsi="Wingdings 2" w:cs="Wingdings 2"/>
                <w:color w:val="231F20"/>
                <w:spacing w:val="27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12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7"/>
              </w:rPr>
              <w:t>否□</w:t>
            </w:r>
          </w:p>
          <w:p w14:paraId="1C0424CD">
            <w:pPr>
              <w:pStyle w:val="8"/>
              <w:spacing w:before="41" w:line="211" w:lineRule="auto"/>
              <w:ind w:left="90"/>
            </w:pPr>
            <w:r>
              <w:rPr>
                <w:color w:val="231F20"/>
                <w:spacing w:val="-1"/>
              </w:rPr>
              <w:t>约定付款期限：      年</w:t>
            </w:r>
            <w:r>
              <w:rPr>
                <w:color w:val="231F20"/>
                <w:spacing w:val="3"/>
              </w:rPr>
              <w:t xml:space="preserve">        </w:t>
            </w:r>
            <w:r>
              <w:rPr>
                <w:color w:val="231F20"/>
                <w:spacing w:val="-1"/>
              </w:rPr>
              <w:t>月         日</w:t>
            </w:r>
          </w:p>
        </w:tc>
      </w:tr>
      <w:tr w14:paraId="44A9DC3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4426A0A">
            <w:pPr>
              <w:pStyle w:val="8"/>
              <w:spacing w:before="259" w:line="208" w:lineRule="auto"/>
              <w:ind w:left="86"/>
            </w:pPr>
            <w:r>
              <w:rPr>
                <w:color w:val="231F20"/>
                <w:spacing w:val="-1"/>
              </w:rPr>
              <w:t>6. 委托事项内容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5CDBB89">
            <w:pPr>
              <w:pStyle w:val="8"/>
              <w:spacing w:before="99" w:line="173" w:lineRule="auto"/>
              <w:ind w:left="85"/>
            </w:pPr>
            <w:r>
              <w:rPr>
                <w:color w:val="231F20"/>
                <w:spacing w:val="-4"/>
              </w:rPr>
              <w:t>订舱</w:t>
            </w:r>
            <w:r>
              <w:rPr>
                <w:rFonts w:hint="default" w:ascii="Wingdings 2" w:hAnsi="Wingdings 2" w:cs="Wingdings 2"/>
                <w:color w:val="231F20"/>
                <w:spacing w:val="23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  <w:position w:val="-1"/>
                <w:sz w:val="23"/>
                <w:szCs w:val="23"/>
              </w:rPr>
              <w:t xml:space="preserve">    </w:t>
            </w:r>
            <w:r>
              <w:rPr>
                <w:color w:val="231F20"/>
                <w:spacing w:val="-4"/>
              </w:rPr>
              <w:t>拖车□    报关□</w:t>
            </w:r>
          </w:p>
          <w:p w14:paraId="707F5FEE">
            <w:pPr>
              <w:pStyle w:val="8"/>
              <w:spacing w:before="44" w:line="209" w:lineRule="auto"/>
              <w:ind w:left="83"/>
            </w:pPr>
            <w:r>
              <w:rPr>
                <w:color w:val="231F20"/>
                <w:spacing w:val="-7"/>
              </w:rPr>
              <w:t>其他事项：</w:t>
            </w:r>
          </w:p>
        </w:tc>
      </w:tr>
      <w:tr w14:paraId="5785909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0153A11">
            <w:pPr>
              <w:pStyle w:val="8"/>
              <w:spacing w:before="259" w:line="208" w:lineRule="auto"/>
              <w:ind w:left="84"/>
            </w:pPr>
            <w:r>
              <w:rPr>
                <w:color w:val="231F20"/>
                <w:spacing w:val="-1"/>
              </w:rPr>
              <w:t>7. 委托事项完成情况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432F743">
            <w:pPr>
              <w:pStyle w:val="8"/>
              <w:spacing w:before="99" w:line="171" w:lineRule="auto"/>
              <w:ind w:left="101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6"/>
              </w:rPr>
              <w:t>已完成</w:t>
            </w:r>
            <w:r>
              <w:rPr>
                <w:rFonts w:hint="default" w:ascii="Wingdings 2" w:hAnsi="Wingdings 2" w:cs="Wingdings 2"/>
                <w:color w:val="231F20"/>
                <w:spacing w:val="-6"/>
                <w:sz w:val="23"/>
                <w:lang w:eastAsia="zh-CN"/>
              </w:rPr>
              <w:t>R</w:t>
            </w:r>
          </w:p>
          <w:p w14:paraId="78DF3DDF">
            <w:pPr>
              <w:pStyle w:val="8"/>
              <w:spacing w:before="48" w:line="208" w:lineRule="auto"/>
              <w:ind w:left="85"/>
            </w:pPr>
            <w:r>
              <w:rPr>
                <w:color w:val="231F20"/>
                <w:spacing w:val="-3"/>
              </w:rPr>
              <w:t>未完成□    原因：</w:t>
            </w:r>
          </w:p>
        </w:tc>
      </w:tr>
      <w:tr w14:paraId="7995207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C26C72A">
            <w:pPr>
              <w:pStyle w:val="8"/>
              <w:spacing w:before="259" w:line="208" w:lineRule="auto"/>
              <w:ind w:left="88"/>
            </w:pPr>
            <w:r>
              <w:rPr>
                <w:color w:val="231F20"/>
                <w:spacing w:val="-1"/>
              </w:rPr>
              <w:t>8. 是否完成费用对账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40B4F164">
            <w:pPr>
              <w:pStyle w:val="8"/>
              <w:spacing w:before="99" w:line="171" w:lineRule="auto"/>
              <w:ind w:left="101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6"/>
              </w:rPr>
              <w:t>已完成</w:t>
            </w:r>
            <w:r>
              <w:rPr>
                <w:rFonts w:hint="default" w:ascii="Wingdings 2" w:hAnsi="Wingdings 2" w:cs="Wingdings 2"/>
                <w:color w:val="231F20"/>
                <w:spacing w:val="-6"/>
                <w:sz w:val="23"/>
                <w:lang w:eastAsia="zh-CN"/>
              </w:rPr>
              <w:t>R</w:t>
            </w:r>
          </w:p>
          <w:p w14:paraId="4A09FB84">
            <w:pPr>
              <w:pStyle w:val="8"/>
              <w:spacing w:before="48" w:line="208" w:lineRule="auto"/>
              <w:ind w:left="85"/>
            </w:pPr>
            <w:r>
              <w:rPr>
                <w:color w:val="231F20"/>
                <w:spacing w:val="-3"/>
              </w:rPr>
              <w:t>未完成□    原因：</w:t>
            </w:r>
          </w:p>
        </w:tc>
      </w:tr>
      <w:tr w14:paraId="5F66F05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E8C5BDD">
            <w:pPr>
              <w:pStyle w:val="8"/>
              <w:spacing w:before="101" w:line="206" w:lineRule="auto"/>
              <w:ind w:left="85"/>
            </w:pPr>
            <w:r>
              <w:rPr>
                <w:color w:val="231F20"/>
                <w:spacing w:val="-1"/>
              </w:rPr>
              <w:t>9. 是否已开具费用发票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452CC89">
            <w:pPr>
              <w:pStyle w:val="8"/>
              <w:spacing w:before="104" w:line="168" w:lineRule="auto"/>
              <w:ind w:left="84"/>
            </w:pPr>
            <w:r>
              <w:rPr>
                <w:color w:val="231F20"/>
                <w:spacing w:val="-13"/>
              </w:rPr>
              <w:t>是</w:t>
            </w:r>
            <w:r>
              <w:rPr>
                <w:rFonts w:hint="default" w:ascii="Wingdings 2" w:hAnsi="Wingdings 2" w:cs="Wingdings 2"/>
                <w:color w:val="231F20"/>
                <w:spacing w:val="-13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  <w:sz w:val="23"/>
                <w:szCs w:val="23"/>
              </w:rPr>
              <w:t xml:space="preserve">      </w:t>
            </w:r>
            <w:r>
              <w:rPr>
                <w:color w:val="231F20"/>
                <w:spacing w:val="-13"/>
              </w:rPr>
              <w:t>否□</w:t>
            </w:r>
          </w:p>
        </w:tc>
      </w:tr>
      <w:tr w14:paraId="49E7F77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FABDDDC">
            <w:pPr>
              <w:pStyle w:val="8"/>
              <w:spacing w:before="88" w:line="236" w:lineRule="auto"/>
              <w:ind w:left="84" w:right="84" w:firstLine="18"/>
            </w:pPr>
            <w:r>
              <w:rPr>
                <w:color w:val="231F20"/>
                <w:spacing w:val="6"/>
              </w:rPr>
              <w:t>10. 其他需要说明的内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14C82BCC">
            <w:pPr>
              <w:rPr>
                <w:rFonts w:ascii="Arial"/>
                <w:sz w:val="21"/>
              </w:rPr>
            </w:pPr>
          </w:p>
        </w:tc>
      </w:tr>
      <w:tr w14:paraId="1A31F94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04A6DA1">
            <w:pPr>
              <w:pStyle w:val="8"/>
              <w:spacing w:before="87" w:line="237" w:lineRule="auto"/>
              <w:ind w:left="91" w:right="84" w:firstLine="11"/>
            </w:pPr>
            <w:r>
              <w:rPr>
                <w:color w:val="231F20"/>
                <w:spacing w:val="6"/>
              </w:rPr>
              <w:t>11. 证据清单（可另附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6887C4B">
            <w:pPr>
              <w:pStyle w:val="8"/>
              <w:spacing w:before="258" w:line="209" w:lineRule="auto"/>
              <w:ind w:left="84"/>
            </w:pPr>
            <w:r>
              <w:rPr>
                <w:color w:val="231F20"/>
                <w:spacing w:val="-1"/>
              </w:rPr>
              <w:t>见证据清单</w:t>
            </w:r>
          </w:p>
        </w:tc>
      </w:tr>
    </w:tbl>
    <w:p w14:paraId="237261A4">
      <w:pPr>
        <w:pStyle w:val="2"/>
      </w:pPr>
    </w:p>
    <w:p w14:paraId="2C2E17B3">
      <w:pPr>
        <w:sectPr>
          <w:footerReference r:id="rId9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4C12777B">
      <w:pPr>
        <w:spacing w:before="41"/>
      </w:pPr>
    </w:p>
    <w:p w14:paraId="64A012A2">
      <w:pPr>
        <w:spacing w:before="41"/>
      </w:pPr>
    </w:p>
    <w:p w14:paraId="20F62B09">
      <w:pPr>
        <w:spacing w:before="41"/>
      </w:pPr>
    </w:p>
    <w:p w14:paraId="4A341BC2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31D2886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D3CE898">
            <w:pPr>
              <w:spacing w:before="85" w:line="192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167E0AD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1148F06">
            <w:pPr>
              <w:pStyle w:val="8"/>
              <w:spacing w:before="87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B010B67">
            <w:pPr>
              <w:spacing w:line="258" w:lineRule="auto"/>
              <w:rPr>
                <w:rFonts w:ascii="Arial"/>
                <w:sz w:val="21"/>
              </w:rPr>
            </w:pPr>
          </w:p>
          <w:p w14:paraId="1E649367">
            <w:pPr>
              <w:spacing w:line="258" w:lineRule="auto"/>
              <w:rPr>
                <w:rFonts w:ascii="Arial"/>
                <w:sz w:val="21"/>
              </w:rPr>
            </w:pPr>
          </w:p>
          <w:p w14:paraId="0108CCA8">
            <w:pPr>
              <w:pStyle w:val="8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7C70455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8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863A921">
            <w:pPr>
              <w:spacing w:line="263" w:lineRule="auto"/>
              <w:rPr>
                <w:rFonts w:ascii="Arial"/>
                <w:sz w:val="21"/>
              </w:rPr>
            </w:pPr>
          </w:p>
          <w:p w14:paraId="069C85F0">
            <w:pPr>
              <w:spacing w:line="263" w:lineRule="auto"/>
              <w:rPr>
                <w:rFonts w:ascii="Arial"/>
                <w:sz w:val="21"/>
              </w:rPr>
            </w:pPr>
          </w:p>
          <w:p w14:paraId="454AE796">
            <w:pPr>
              <w:spacing w:line="263" w:lineRule="auto"/>
              <w:rPr>
                <w:rFonts w:ascii="Arial"/>
                <w:sz w:val="21"/>
              </w:rPr>
            </w:pPr>
          </w:p>
          <w:p w14:paraId="546C8ED1">
            <w:pPr>
              <w:spacing w:line="264" w:lineRule="auto"/>
              <w:rPr>
                <w:rFonts w:ascii="Arial"/>
                <w:sz w:val="21"/>
              </w:rPr>
            </w:pPr>
          </w:p>
          <w:p w14:paraId="2446EDEE">
            <w:pPr>
              <w:spacing w:line="264" w:lineRule="auto"/>
              <w:rPr>
                <w:rFonts w:ascii="Arial"/>
                <w:sz w:val="21"/>
              </w:rPr>
            </w:pPr>
          </w:p>
          <w:p w14:paraId="63361E5A">
            <w:pPr>
              <w:spacing w:line="264" w:lineRule="auto"/>
              <w:rPr>
                <w:rFonts w:ascii="Arial"/>
                <w:sz w:val="21"/>
              </w:rPr>
            </w:pPr>
          </w:p>
          <w:p w14:paraId="1A8B0427">
            <w:pPr>
              <w:spacing w:line="264" w:lineRule="auto"/>
              <w:rPr>
                <w:rFonts w:ascii="Arial"/>
                <w:sz w:val="21"/>
              </w:rPr>
            </w:pPr>
          </w:p>
          <w:p w14:paraId="0A9BC6D8">
            <w:pPr>
              <w:spacing w:line="264" w:lineRule="auto"/>
              <w:rPr>
                <w:rFonts w:ascii="Arial"/>
                <w:sz w:val="21"/>
              </w:rPr>
            </w:pPr>
          </w:p>
          <w:p w14:paraId="1ADE38CD">
            <w:pPr>
              <w:spacing w:line="264" w:lineRule="auto"/>
              <w:rPr>
                <w:rFonts w:ascii="Arial"/>
                <w:sz w:val="21"/>
              </w:rPr>
            </w:pPr>
          </w:p>
          <w:p w14:paraId="23BD5FDA">
            <w:pPr>
              <w:pStyle w:val="8"/>
              <w:spacing w:before="79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CD6A3B4">
            <w:pPr>
              <w:pStyle w:val="8"/>
              <w:spacing w:before="85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41381798">
            <w:pPr>
              <w:pStyle w:val="8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B89E513">
            <w:pPr>
              <w:pStyle w:val="8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5360783A">
            <w:pPr>
              <w:pStyle w:val="8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1FF3F9A6">
            <w:pPr>
              <w:pStyle w:val="8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60F2AFCE">
            <w:pPr>
              <w:pStyle w:val="8"/>
              <w:spacing w:before="1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04961BE">
            <w:pPr>
              <w:pStyle w:val="8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564B1A9D">
            <w:pPr>
              <w:pStyle w:val="8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30D2D39E">
            <w:pPr>
              <w:pStyle w:val="8"/>
              <w:spacing w:before="66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1D2C9E4A">
            <w:pPr>
              <w:pStyle w:val="8"/>
              <w:spacing w:before="2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1424CFD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0D60BCF4">
            <w:pPr>
              <w:spacing w:line="353" w:lineRule="auto"/>
              <w:rPr>
                <w:rFonts w:ascii="Arial"/>
                <w:sz w:val="21"/>
              </w:rPr>
            </w:pPr>
          </w:p>
          <w:p w14:paraId="1E55405D">
            <w:pPr>
              <w:pStyle w:val="8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42B9E6D7">
            <w:pPr>
              <w:pStyle w:val="8"/>
              <w:spacing w:before="99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4777A713">
            <w:pPr>
              <w:pStyle w:val="8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7E716DA7">
      <w:pPr>
        <w:spacing w:before="167" w:line="199" w:lineRule="auto"/>
        <w:ind w:left="5429" w:hanging="3679"/>
        <w:rPr>
          <w:rFonts w:ascii="方正楷体_GBK" w:hAnsi="方正楷体_GBK" w:eastAsia="方正楷体_GBK" w:cs="方正楷体_GBK"/>
          <w:color w:val="231F20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2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7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-37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2"/>
          <w:sz w:val="30"/>
          <w:szCs w:val="30"/>
        </w:rPr>
        <w:t>王</w:t>
      </w:r>
      <w:r>
        <w:rPr>
          <w:rFonts w:ascii="方正楷体_GBK" w:hAnsi="方正楷体_GBK" w:eastAsia="方正楷体_GBK" w:cs="方正楷体_GBK"/>
          <w:color w:val="231F20"/>
          <w:spacing w:val="70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2"/>
          <w:sz w:val="30"/>
          <w:szCs w:val="30"/>
        </w:rPr>
        <w:t xml:space="preserve">××    宁波  </w:t>
      </w:r>
      <w:r>
        <w:rPr>
          <w:rFonts w:ascii="方正楷体_GBK" w:hAnsi="方正楷体_GBK" w:eastAsia="方正楷体_GBK" w:cs="方正楷体_GBK"/>
          <w:color w:val="231F20"/>
          <w:spacing w:val="-13"/>
          <w:sz w:val="30"/>
          <w:szCs w:val="30"/>
        </w:rPr>
        <w:t>×× 船务有限公司</w:t>
      </w:r>
      <w:r>
        <w:rPr>
          <w:rFonts w:ascii="方正楷体_GBK" w:hAnsi="方正楷体_GBK" w:eastAsia="方正楷体_GBK" w:cs="方正楷体_GBK"/>
          <w:color w:val="231F20"/>
          <w:sz w:val="30"/>
          <w:szCs w:val="30"/>
        </w:rPr>
        <w:t xml:space="preserve"> </w:t>
      </w:r>
    </w:p>
    <w:p w14:paraId="40BB9F0D">
      <w:pPr>
        <w:spacing w:before="167" w:line="199" w:lineRule="auto"/>
        <w:ind w:left="5429" w:hanging="3679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 xml:space="preserve">日期：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×× 年  ××</w:t>
      </w:r>
      <w:r>
        <w:rPr>
          <w:rFonts w:ascii="方正楷体_GBK" w:hAnsi="方正楷体_GBK" w:eastAsia="方正楷体_GBK" w:cs="方正楷体_GBK"/>
          <w:color w:val="231F20"/>
          <w:spacing w:val="42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月  ××  日</w:t>
      </w:r>
    </w:p>
    <w:p w14:paraId="58CD52B6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footerReference r:id="rId10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4D61BA3-1668-4E5C-9D2D-615184947CF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4F7204F-FAB6-4B8C-8620-0746EC9D7EB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41EDA8F-79FD-40B9-BF2E-1512F8CA8855}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4" w:fontKey="{DF990153-46E4-45AF-97C7-65E7CEA3124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F8E411B4-3749-40FA-8672-2E5DCD4E7711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C13C5EFD-0E21-46C7-A927-92A5FFB3E498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824B4919-0784-48F9-B500-60D60073BF5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7681CA50-C5EA-440C-A86E-4FCA58F456F7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B8EF0">
    <w:pPr>
      <w:spacing w:line="176" w:lineRule="auto"/>
      <w:ind w:left="7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706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EAFBE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3"/>
        <w:sz w:val="21"/>
        <w:szCs w:val="21"/>
      </w:rPr>
      <w:t>707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6F4C8">
    <w:pPr>
      <w:spacing w:line="176" w:lineRule="auto"/>
      <w:ind w:left="7"/>
      <w:rPr>
        <w:rFonts w:ascii="Times New Roman" w:hAnsi="Times New Roman" w:eastAsia="Times New Roman" w:cs="Times New Roman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EE507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419A1">
    <w:pPr>
      <w:spacing w:line="176" w:lineRule="auto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4E921">
    <w:pPr>
      <w:pStyle w:val="2"/>
      <w:spacing w:line="14" w:lineRule="auto"/>
      <w:rPr>
        <w:sz w:val="2"/>
      </w:rPr>
    </w:pPr>
    <w:bookmarkStart w:id="0" w:name="bookmark95"/>
    <w:bookmarkEnd w:id="0"/>
    <w:bookmarkStart w:id="1" w:name="bookmark26"/>
    <w:bookmarkEnd w:id="1"/>
    <w:bookmarkStart w:id="2" w:name="bookmark265"/>
    <w:bookmarkEnd w:id="2"/>
    <w:bookmarkStart w:id="3" w:name="bookmark199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06610E2"/>
    <w:rsid w:val="05922349"/>
    <w:rsid w:val="0B8C6CF8"/>
    <w:rsid w:val="0EEEE2EE"/>
    <w:rsid w:val="140A61A8"/>
    <w:rsid w:val="1BB82A97"/>
    <w:rsid w:val="1C832873"/>
    <w:rsid w:val="1DAE4148"/>
    <w:rsid w:val="26B62EF1"/>
    <w:rsid w:val="323B5CA2"/>
    <w:rsid w:val="33DA9E9B"/>
    <w:rsid w:val="356F683A"/>
    <w:rsid w:val="3AEB0608"/>
    <w:rsid w:val="3CE8434E"/>
    <w:rsid w:val="3F47EB2B"/>
    <w:rsid w:val="3F9FDA55"/>
    <w:rsid w:val="3FDF4AB0"/>
    <w:rsid w:val="3FEFD56B"/>
    <w:rsid w:val="3FFCB97D"/>
    <w:rsid w:val="576F55A7"/>
    <w:rsid w:val="59BDB788"/>
    <w:rsid w:val="5BEF04A4"/>
    <w:rsid w:val="5F3E0651"/>
    <w:rsid w:val="5F4F5ADA"/>
    <w:rsid w:val="5FBFE48F"/>
    <w:rsid w:val="643D7E0E"/>
    <w:rsid w:val="64715B3A"/>
    <w:rsid w:val="69271AFF"/>
    <w:rsid w:val="6B99415D"/>
    <w:rsid w:val="6DDF034E"/>
    <w:rsid w:val="6E97D185"/>
    <w:rsid w:val="6FB32028"/>
    <w:rsid w:val="72FFF92E"/>
    <w:rsid w:val="775FFE76"/>
    <w:rsid w:val="7AEC944A"/>
    <w:rsid w:val="7DCE6B2B"/>
    <w:rsid w:val="7DDD7FB7"/>
    <w:rsid w:val="7EDC3E99"/>
    <w:rsid w:val="7EFFA409"/>
    <w:rsid w:val="7F67DE2C"/>
    <w:rsid w:val="7F7F2C22"/>
    <w:rsid w:val="7FB5D95A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2705</Words>
  <Characters>2789</Characters>
  <TotalTime>0</TotalTime>
  <ScaleCrop>false</ScaleCrop>
  <LinksUpToDate>false</LinksUpToDate>
  <CharactersWithSpaces>3663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林瑜</cp:lastModifiedBy>
  <dcterms:modified xsi:type="dcterms:W3CDTF">2025-06-30T06:04:19Z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CF09415998CC489B81AA99032F9289C0_13</vt:lpwstr>
  </property>
  <property fmtid="{D5CDD505-2E9C-101B-9397-08002B2CF9AE}" pid="6" name="KSOTemplateDocerSaveRecord">
    <vt:lpwstr>eyJoZGlkIjoiMDZlMGUxZWY1NDJiOGNhOTg4OTJmMGVlNDFjMjhmZjUiLCJ1c2VySWQiOiI3MDY5MjAyODAifQ==</vt:lpwstr>
  </property>
</Properties>
</file>